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B" w:rsidRPr="00936DAB" w:rsidRDefault="00F51A0B" w:rsidP="00C565FA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 w:rsidR="00152C59">
        <w:rPr>
          <w:b/>
        </w:rPr>
        <w:t xml:space="preserve"> </w:t>
      </w:r>
      <w:r w:rsidR="00EA2764">
        <w:rPr>
          <w:b/>
        </w:rPr>
        <w:t xml:space="preserve">               </w:t>
      </w:r>
      <w:r w:rsidR="009D3E2E">
        <w:rPr>
          <w:b/>
        </w:rPr>
        <w:t>ПРОТОКОЛ № 4</w:t>
      </w:r>
      <w:r>
        <w:rPr>
          <w:b/>
        </w:rPr>
        <w:t xml:space="preserve">               </w:t>
      </w:r>
    </w:p>
    <w:p w:rsidR="00F51A0B" w:rsidRDefault="00F51A0B" w:rsidP="00B075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F51A0B" w:rsidRPr="0006581C" w:rsidRDefault="009D3E2E" w:rsidP="00F51A0B">
      <w:pPr>
        <w:rPr>
          <w:b/>
        </w:rPr>
      </w:pPr>
      <w:r>
        <w:rPr>
          <w:b/>
        </w:rPr>
        <w:t>30.12</w:t>
      </w:r>
      <w:r w:rsidR="00272E88">
        <w:rPr>
          <w:b/>
        </w:rPr>
        <w:t>.2015</w:t>
      </w:r>
      <w:r w:rsidR="00F51A0B" w:rsidRPr="0006581C">
        <w:rPr>
          <w:b/>
        </w:rPr>
        <w:t xml:space="preserve"> г.                                                                                                               </w:t>
      </w:r>
      <w:r w:rsidR="00F51A0B">
        <w:rPr>
          <w:b/>
        </w:rPr>
        <w:t xml:space="preserve"> </w:t>
      </w:r>
      <w:r w:rsidR="00F51A0B" w:rsidRPr="0006581C">
        <w:rPr>
          <w:b/>
        </w:rPr>
        <w:t>п. Рощино</w:t>
      </w:r>
    </w:p>
    <w:p w:rsidR="00F51A0B" w:rsidRPr="0006581C" w:rsidRDefault="00F51A0B" w:rsidP="00F51A0B">
      <w:pPr>
        <w:rPr>
          <w:b/>
        </w:rPr>
      </w:pPr>
    </w:p>
    <w:p w:rsidR="00F51A0B" w:rsidRDefault="00F51A0B" w:rsidP="00F51A0B">
      <w:pPr>
        <w:jc w:val="both"/>
        <w:rPr>
          <w:b/>
        </w:rPr>
      </w:pPr>
      <w:r>
        <w:rPr>
          <w:b/>
        </w:rPr>
        <w:t>На заседании присутствовали:</w:t>
      </w:r>
    </w:p>
    <w:p w:rsidR="00F51A0B" w:rsidRDefault="00F51A0B" w:rsidP="00F51A0B">
      <w:pPr>
        <w:jc w:val="both"/>
        <w:rPr>
          <w:b/>
        </w:rPr>
      </w:pP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 xml:space="preserve">Председатель: </w:t>
      </w:r>
    </w:p>
    <w:p w:rsidR="00F51A0B" w:rsidRDefault="00F51A0B" w:rsidP="00F51A0B">
      <w:pPr>
        <w:ind w:left="360"/>
        <w:jc w:val="both"/>
      </w:pPr>
      <w:r>
        <w:t>Савинов В.Г.- глава администрации муниципального образования «Рощинское городское поселение» Выборгского района  Ленинградской области;</w:t>
      </w: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>Заместитель председателя:</w:t>
      </w:r>
    </w:p>
    <w:p w:rsidR="00F51A0B" w:rsidRDefault="00F51A0B" w:rsidP="00F51A0B">
      <w:pPr>
        <w:ind w:left="360"/>
        <w:jc w:val="both"/>
      </w:pPr>
      <w:proofErr w:type="spellStart"/>
      <w:r>
        <w:t>Зазова</w:t>
      </w:r>
      <w:proofErr w:type="spellEnd"/>
      <w:r>
        <w:t xml:space="preserve"> О.К. .-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>Ответственный секретарь комиссии</w:t>
      </w:r>
      <w:r>
        <w:t>:</w:t>
      </w:r>
    </w:p>
    <w:p w:rsidR="00F51A0B" w:rsidRDefault="00F51A0B" w:rsidP="00F51A0B">
      <w:pPr>
        <w:ind w:left="360"/>
        <w:jc w:val="both"/>
      </w:pPr>
      <w:r>
        <w:t>Усачева Е.А. - главный специалист  администрации МО «Рощинское городское поселение» Выборгского района Ленинградской области.</w:t>
      </w:r>
    </w:p>
    <w:p w:rsidR="00F51A0B" w:rsidRDefault="00F51A0B" w:rsidP="00F51A0B">
      <w:pPr>
        <w:ind w:left="360"/>
        <w:jc w:val="both"/>
      </w:pPr>
      <w:r>
        <w:rPr>
          <w:b/>
        </w:rPr>
        <w:t>Члены комиссии</w:t>
      </w:r>
      <w:r>
        <w:t>:</w:t>
      </w:r>
    </w:p>
    <w:p w:rsidR="00F51A0B" w:rsidRDefault="00F51A0B" w:rsidP="00F51A0B">
      <w:pPr>
        <w:ind w:left="360"/>
        <w:jc w:val="both"/>
      </w:pPr>
      <w:proofErr w:type="spellStart"/>
      <w:r>
        <w:t>Белоусько</w:t>
      </w:r>
      <w:proofErr w:type="spellEnd"/>
      <w:r>
        <w:t xml:space="preserve"> Н.А. – глава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proofErr w:type="spellStart"/>
      <w:r>
        <w:rPr>
          <w:b/>
        </w:rPr>
        <w:t>Чахкиев</w:t>
      </w:r>
      <w:proofErr w:type="spellEnd"/>
      <w:r>
        <w:rPr>
          <w:b/>
        </w:rPr>
        <w:t xml:space="preserve"> Х.С. - </w:t>
      </w:r>
      <w:r>
        <w:t>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 xml:space="preserve">Иванова О.А. </w:t>
      </w:r>
      <w:r w:rsidR="00272E88">
        <w:t xml:space="preserve">_ начальник отдела </w:t>
      </w:r>
      <w:r>
        <w:t xml:space="preserve"> бюджетной политики</w:t>
      </w:r>
      <w:r w:rsidR="00272E88">
        <w:t>, экономике,  имущества</w:t>
      </w:r>
      <w:r>
        <w:t xml:space="preserve"> и учета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272E88" w:rsidP="00F51A0B">
      <w:pPr>
        <w:ind w:left="360"/>
        <w:jc w:val="both"/>
      </w:pPr>
      <w:r>
        <w:rPr>
          <w:b/>
        </w:rPr>
        <w:t>Колесни</w:t>
      </w:r>
      <w:r w:rsidR="00F51A0B">
        <w:rPr>
          <w:b/>
        </w:rPr>
        <w:t>ченко Е.</w:t>
      </w:r>
      <w:r>
        <w:t xml:space="preserve">А. главный </w:t>
      </w:r>
      <w:r w:rsidR="00F51A0B">
        <w:t xml:space="preserve">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Pr="00B075B7" w:rsidRDefault="00F51A0B" w:rsidP="00B075B7">
      <w:pPr>
        <w:ind w:firstLine="360"/>
        <w:jc w:val="both"/>
      </w:pPr>
      <w:proofErr w:type="spellStart"/>
      <w:r>
        <w:rPr>
          <w:b/>
        </w:rPr>
        <w:t>Рогалев</w:t>
      </w:r>
      <w:proofErr w:type="spellEnd"/>
      <w:r>
        <w:rPr>
          <w:b/>
        </w:rPr>
        <w:t xml:space="preserve"> О.Е. –</w:t>
      </w:r>
      <w:r>
        <w:t xml:space="preserve"> представитель общественности</w:t>
      </w:r>
    </w:p>
    <w:p w:rsidR="00B13355" w:rsidRDefault="00B13355" w:rsidP="00F51A0B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Повестка дня.</w:t>
      </w:r>
    </w:p>
    <w:p w:rsidR="009D3E2E" w:rsidRDefault="009D3E2E" w:rsidP="00F51A0B">
      <w:pPr>
        <w:tabs>
          <w:tab w:val="left" w:pos="1260"/>
        </w:tabs>
        <w:ind w:left="360"/>
        <w:jc w:val="center"/>
        <w:rPr>
          <w:b/>
        </w:rPr>
      </w:pPr>
    </w:p>
    <w:p w:rsidR="00282281" w:rsidRDefault="00B13355" w:rsidP="00282281">
      <w:pPr>
        <w:tabs>
          <w:tab w:val="left" w:pos="720"/>
          <w:tab w:val="left" w:pos="1260"/>
        </w:tabs>
        <w:ind w:firstLine="360"/>
        <w:jc w:val="both"/>
      </w:pPr>
      <w:r>
        <w:tab/>
        <w:t xml:space="preserve">1. </w:t>
      </w:r>
      <w:r w:rsidR="00282281">
        <w:t>О резул</w:t>
      </w:r>
      <w:r w:rsidR="00C565FA">
        <w:t xml:space="preserve">ьтатах </w:t>
      </w:r>
      <w:proofErr w:type="gramStart"/>
      <w:r w:rsidR="00C565FA">
        <w:t xml:space="preserve">выполнения </w:t>
      </w:r>
      <w:r w:rsidR="00282281">
        <w:t xml:space="preserve"> плана противодействия коррупции администрации</w:t>
      </w:r>
      <w:proofErr w:type="gramEnd"/>
      <w:r w:rsidR="00282281">
        <w:t xml:space="preserve"> МО «Рощинское городское  поселение».</w:t>
      </w:r>
    </w:p>
    <w:p w:rsidR="009D3E2E" w:rsidRDefault="00282281" w:rsidP="009D3E2E">
      <w:pPr>
        <w:ind w:left="360"/>
        <w:jc w:val="both"/>
      </w:pPr>
      <w:r>
        <w:tab/>
        <w:t>Докладчик:</w:t>
      </w:r>
      <w:r w:rsidRPr="00797F2B">
        <w:t xml:space="preserve"> </w:t>
      </w:r>
      <w:proofErr w:type="spellStart"/>
      <w:r>
        <w:t>Зазова</w:t>
      </w:r>
      <w:proofErr w:type="spellEnd"/>
      <w:r>
        <w:t xml:space="preserve"> О.К. .- заместитель гла</w:t>
      </w:r>
      <w:r w:rsidR="009D3E2E">
        <w:t>вы администрации МО «Рощинское</w:t>
      </w:r>
    </w:p>
    <w:p w:rsidR="00B13355" w:rsidRDefault="009D3E2E" w:rsidP="009D3E2E">
      <w:pPr>
        <w:jc w:val="both"/>
      </w:pPr>
      <w:r>
        <w:t>городское поселение»</w:t>
      </w:r>
      <w:r w:rsidR="00282281">
        <w:t>;</w:t>
      </w:r>
    </w:p>
    <w:p w:rsidR="00282281" w:rsidRDefault="00B13355" w:rsidP="00F51A0B">
      <w:pPr>
        <w:ind w:left="360"/>
        <w:jc w:val="both"/>
      </w:pPr>
      <w:r>
        <w:rPr>
          <w:b/>
        </w:rPr>
        <w:t xml:space="preserve">     </w:t>
      </w:r>
      <w:r w:rsidR="00F51A0B">
        <w:t xml:space="preserve"> 2</w:t>
      </w:r>
      <w:r>
        <w:rPr>
          <w:b/>
        </w:rPr>
        <w:t xml:space="preserve">. </w:t>
      </w:r>
      <w:r>
        <w:t xml:space="preserve">Рассмотрение вопросов правоприменительной практики по результатам </w:t>
      </w:r>
    </w:p>
    <w:p w:rsidR="00B13355" w:rsidRDefault="00B13355" w:rsidP="00282281">
      <w:pPr>
        <w:jc w:val="both"/>
      </w:pPr>
      <w:r>
        <w:t xml:space="preserve">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11430D" w:rsidRDefault="00F51A0B" w:rsidP="0011430D">
      <w:pPr>
        <w:tabs>
          <w:tab w:val="left" w:pos="1260"/>
        </w:tabs>
        <w:ind w:left="360"/>
        <w:jc w:val="both"/>
      </w:pPr>
      <w:r>
        <w:t>До</w:t>
      </w:r>
      <w:r w:rsidR="0011430D">
        <w:t xml:space="preserve">кладчик: Усачева Е.А. - </w:t>
      </w:r>
      <w:r>
        <w:t xml:space="preserve">специалист  администрации МО «Рощинское </w:t>
      </w:r>
      <w:r w:rsidRPr="0011430D">
        <w:t xml:space="preserve">городское </w:t>
      </w:r>
    </w:p>
    <w:p w:rsidR="00B13355" w:rsidRPr="0011430D" w:rsidRDefault="00F51A0B" w:rsidP="0011430D">
      <w:pPr>
        <w:tabs>
          <w:tab w:val="left" w:pos="1260"/>
        </w:tabs>
        <w:jc w:val="both"/>
      </w:pPr>
      <w:r w:rsidRPr="0011430D">
        <w:t>поселение» Выборгского района Ленинградской области</w:t>
      </w:r>
    </w:p>
    <w:p w:rsidR="0011430D" w:rsidRPr="00F80CBA" w:rsidRDefault="0011430D" w:rsidP="0011430D">
      <w:pPr>
        <w:tabs>
          <w:tab w:val="left" w:pos="3570"/>
        </w:tabs>
        <w:ind w:firstLine="426"/>
        <w:jc w:val="both"/>
      </w:pPr>
      <w:r w:rsidRPr="0011430D">
        <w:t>3.</w:t>
      </w:r>
      <w:r>
        <w:rPr>
          <w:b/>
        </w:rPr>
        <w:t xml:space="preserve"> </w:t>
      </w:r>
      <w:r>
        <w:t>Итоги проведения  антикоррупционной экспертизы</w:t>
      </w:r>
      <w:r w:rsidRPr="00F80CBA">
        <w:t xml:space="preserve"> проектов муниципальных нормативно правовых актов, принятых муниципальных правовых актов</w:t>
      </w:r>
      <w:r>
        <w:t xml:space="preserve"> администрации и совета депутатов МО «Рощинское городское поселение.</w:t>
      </w:r>
    </w:p>
    <w:p w:rsidR="0011430D" w:rsidRDefault="0011430D" w:rsidP="0011430D">
      <w:pPr>
        <w:tabs>
          <w:tab w:val="left" w:pos="1260"/>
        </w:tabs>
        <w:ind w:left="360"/>
        <w:jc w:val="both"/>
      </w:pPr>
      <w:r>
        <w:t xml:space="preserve">Докладчик: Усачева Е.А. - специалист  администрации МО «Рощинское </w:t>
      </w:r>
      <w:r w:rsidRPr="0011430D">
        <w:t xml:space="preserve">городское </w:t>
      </w:r>
    </w:p>
    <w:p w:rsidR="00F51A0B" w:rsidRDefault="0011430D" w:rsidP="00B075B7">
      <w:pPr>
        <w:tabs>
          <w:tab w:val="left" w:pos="1260"/>
        </w:tabs>
        <w:jc w:val="both"/>
      </w:pPr>
      <w:r w:rsidRPr="0011430D">
        <w:t>поселение» Выборгского района Ленинградской области</w:t>
      </w:r>
    </w:p>
    <w:p w:rsidR="00B075B7" w:rsidRPr="00B075B7" w:rsidRDefault="00B075B7" w:rsidP="00B075B7">
      <w:pPr>
        <w:tabs>
          <w:tab w:val="left" w:pos="1260"/>
        </w:tabs>
        <w:jc w:val="both"/>
      </w:pPr>
    </w:p>
    <w:p w:rsidR="00282281" w:rsidRPr="00282281" w:rsidRDefault="00B13355" w:rsidP="00361874">
      <w:pPr>
        <w:tabs>
          <w:tab w:val="left" w:pos="360"/>
        </w:tabs>
        <w:ind w:firstLine="360"/>
        <w:rPr>
          <w:b/>
        </w:rPr>
      </w:pPr>
      <w:r>
        <w:rPr>
          <w:b/>
        </w:rPr>
        <w:t xml:space="preserve">1. </w:t>
      </w:r>
      <w:r w:rsidR="00282281" w:rsidRPr="00282281">
        <w:rPr>
          <w:b/>
        </w:rPr>
        <w:t>О результатах выполнения муниципального плана противодействия коррупции МО «</w:t>
      </w:r>
      <w:r w:rsidR="009D3E2E">
        <w:rPr>
          <w:b/>
        </w:rPr>
        <w:t xml:space="preserve">Рощинское городское  поселение» </w:t>
      </w:r>
      <w:r w:rsidR="00282281" w:rsidRPr="00282281">
        <w:rPr>
          <w:sz w:val="22"/>
          <w:szCs w:val="22"/>
        </w:rPr>
        <w:t xml:space="preserve"> (</w:t>
      </w:r>
      <w:proofErr w:type="spellStart"/>
      <w:r w:rsidR="00282281" w:rsidRPr="00282281">
        <w:rPr>
          <w:sz w:val="22"/>
          <w:szCs w:val="22"/>
        </w:rPr>
        <w:t>Зазова</w:t>
      </w:r>
      <w:proofErr w:type="spellEnd"/>
      <w:r w:rsidR="00282281" w:rsidRPr="00282281">
        <w:rPr>
          <w:sz w:val="22"/>
          <w:szCs w:val="22"/>
        </w:rPr>
        <w:t xml:space="preserve"> О.К.)</w:t>
      </w:r>
    </w:p>
    <w:p w:rsidR="00282281" w:rsidRPr="00282281" w:rsidRDefault="00282281" w:rsidP="00282281">
      <w:pPr>
        <w:ind w:left="720"/>
        <w:jc w:val="center"/>
        <w:rPr>
          <w:sz w:val="22"/>
          <w:szCs w:val="22"/>
        </w:rPr>
      </w:pPr>
    </w:p>
    <w:p w:rsidR="00282281" w:rsidRPr="00282281" w:rsidRDefault="00282281" w:rsidP="00C4189C">
      <w:pPr>
        <w:tabs>
          <w:tab w:val="left" w:pos="851"/>
        </w:tabs>
        <w:jc w:val="both"/>
        <w:rPr>
          <w:rFonts w:eastAsia="Calibri"/>
          <w:lang w:eastAsia="en-US"/>
        </w:rPr>
      </w:pPr>
      <w:r w:rsidRPr="00282281">
        <w:lastRenderedPageBreak/>
        <w:tab/>
        <w:t xml:space="preserve">По  первому  вопросу заслушали  заместителя главы администрации   МО «Рощинское городское  поселение»  Зазову О.К. , которая сообщила, что в целях </w:t>
      </w:r>
      <w:proofErr w:type="gramStart"/>
      <w:r w:rsidRPr="00282281">
        <w:t>обеспечения реализации мер противодействия коррупции</w:t>
      </w:r>
      <w:proofErr w:type="gramEnd"/>
      <w:r w:rsidRPr="00282281">
        <w:t xml:space="preserve"> в администрации МО «Рощинское городское 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 </w:t>
      </w:r>
    </w:p>
    <w:p w:rsidR="00282281" w:rsidRDefault="00282281" w:rsidP="00282281">
      <w:pPr>
        <w:ind w:firstLine="360"/>
        <w:jc w:val="both"/>
      </w:pPr>
      <w:r w:rsidRPr="00282281">
        <w:t xml:space="preserve"> Разработаны и прияты  следующие нормативные акты  в сфере противодействия коррупции:</w:t>
      </w:r>
    </w:p>
    <w:p w:rsidR="009D3E2E" w:rsidRPr="009D3E2E" w:rsidRDefault="009D3E2E" w:rsidP="009D3E2E">
      <w:pPr>
        <w:ind w:firstLine="360"/>
        <w:jc w:val="both"/>
        <w:rPr>
          <w:sz w:val="28"/>
          <w:szCs w:val="28"/>
        </w:rPr>
      </w:pPr>
      <w:r w:rsidRPr="009D3E2E">
        <w:rPr>
          <w:rFonts w:eastAsiaTheme="minorHAnsi"/>
          <w:lang w:eastAsia="en-US"/>
        </w:rPr>
        <w:t xml:space="preserve">Постановление </w:t>
      </w:r>
      <w:r w:rsidRPr="009D3E2E">
        <w:rPr>
          <w:rFonts w:eastAsiaTheme="minorHAnsi"/>
        </w:rPr>
        <w:t>администрации МО «Рощинское городское поселение» № 575  от 06.11.2015</w:t>
      </w:r>
      <w:r w:rsidRPr="009D3E2E">
        <w:rPr>
          <w:sz w:val="28"/>
          <w:szCs w:val="28"/>
        </w:rPr>
        <w:t xml:space="preserve"> «</w:t>
      </w:r>
      <w:r w:rsidRPr="009D3E2E">
        <w:rPr>
          <w:rFonts w:eastAsia="Arial Unicode MS"/>
          <w:color w:val="000000"/>
        </w:rPr>
        <w:t>О внесении изменений в постановление администрации</w:t>
      </w:r>
      <w:r w:rsidRPr="009D3E2E">
        <w:rPr>
          <w:sz w:val="28"/>
          <w:szCs w:val="28"/>
        </w:rPr>
        <w:t xml:space="preserve"> </w:t>
      </w:r>
      <w:r w:rsidRPr="009D3E2E">
        <w:rPr>
          <w:rFonts w:eastAsia="Arial Unicode MS"/>
          <w:color w:val="000000"/>
        </w:rPr>
        <w:t xml:space="preserve">МО «Рощинское городское поселение» № 142  </w:t>
      </w:r>
      <w:r w:rsidRPr="009D3E2E">
        <w:t xml:space="preserve">от  27 мая 2014 г. </w:t>
      </w:r>
      <w:r w:rsidRPr="009D3E2E">
        <w:rPr>
          <w:sz w:val="28"/>
          <w:szCs w:val="28"/>
        </w:rPr>
        <w:t xml:space="preserve"> </w:t>
      </w:r>
      <w:r w:rsidRPr="009D3E2E">
        <w:t>«</w:t>
      </w:r>
      <w:r w:rsidRPr="009D3E2E">
        <w:rPr>
          <w:rFonts w:eastAsia="Arial Unicode MS"/>
          <w:color w:val="000000"/>
          <w:lang w:val="ru"/>
        </w:rPr>
        <w:t xml:space="preserve">Об утверждении Положения о сообщении отдельными </w:t>
      </w:r>
      <w:r w:rsidRPr="009D3E2E">
        <w:rPr>
          <w:sz w:val="28"/>
          <w:szCs w:val="28"/>
        </w:rPr>
        <w:t xml:space="preserve"> </w:t>
      </w:r>
      <w:r w:rsidRPr="009D3E2E">
        <w:rPr>
          <w:rFonts w:eastAsia="Arial Unicode MS"/>
          <w:color w:val="000000"/>
          <w:lang w:val="ru"/>
        </w:rPr>
        <w:t xml:space="preserve">категориями лиц о получении подарка в связи </w:t>
      </w:r>
      <w:proofErr w:type="gramStart"/>
      <w:r w:rsidRPr="009D3E2E">
        <w:rPr>
          <w:rFonts w:eastAsia="Arial Unicode MS"/>
          <w:color w:val="000000"/>
          <w:lang w:val="ru"/>
        </w:rPr>
        <w:t>с</w:t>
      </w:r>
      <w:proofErr w:type="gramEnd"/>
      <w:r w:rsidRPr="009D3E2E">
        <w:rPr>
          <w:rFonts w:eastAsia="Arial Unicode MS"/>
          <w:color w:val="000000"/>
          <w:lang w:val="ru"/>
        </w:rPr>
        <w:t xml:space="preserve"> </w:t>
      </w:r>
      <w:r w:rsidRPr="009D3E2E">
        <w:rPr>
          <w:rFonts w:eastAsia="Arial Unicode MS"/>
          <w:color w:val="000000"/>
        </w:rPr>
        <w:t xml:space="preserve"> </w:t>
      </w:r>
      <w:proofErr w:type="gramStart"/>
      <w:r w:rsidRPr="009D3E2E">
        <w:rPr>
          <w:rFonts w:eastAsia="Arial Unicode MS"/>
          <w:color w:val="000000"/>
          <w:lang w:val="ru"/>
        </w:rPr>
        <w:t>их</w:t>
      </w:r>
      <w:proofErr w:type="gramEnd"/>
      <w:r w:rsidRPr="009D3E2E">
        <w:rPr>
          <w:rFonts w:eastAsia="Arial Unicode MS"/>
          <w:color w:val="000000"/>
          <w:lang w:val="ru"/>
        </w:rPr>
        <w:t xml:space="preserve"> должностным </w:t>
      </w:r>
    </w:p>
    <w:p w:rsidR="009D3E2E" w:rsidRPr="009D3E2E" w:rsidRDefault="009D3E2E" w:rsidP="009D3E2E">
      <w:pPr>
        <w:jc w:val="both"/>
        <w:rPr>
          <w:rFonts w:eastAsia="Arial Unicode MS"/>
          <w:color w:val="000000"/>
        </w:rPr>
      </w:pPr>
      <w:r w:rsidRPr="009D3E2E">
        <w:rPr>
          <w:rFonts w:eastAsia="Arial Unicode MS"/>
          <w:color w:val="000000"/>
          <w:lang w:val="ru"/>
        </w:rPr>
        <w:t xml:space="preserve">положением или исполнением </w:t>
      </w:r>
      <w:r w:rsidRPr="009D3E2E">
        <w:rPr>
          <w:rFonts w:eastAsia="Arial Unicode MS"/>
          <w:color w:val="000000"/>
        </w:rPr>
        <w:t xml:space="preserve"> </w:t>
      </w:r>
      <w:r w:rsidRPr="009D3E2E">
        <w:rPr>
          <w:rFonts w:eastAsia="Arial Unicode MS"/>
          <w:color w:val="000000"/>
          <w:lang w:val="ru"/>
        </w:rPr>
        <w:t xml:space="preserve">ими служебных (должностных) </w:t>
      </w:r>
      <w:r w:rsidRPr="009D3E2E">
        <w:rPr>
          <w:rFonts w:eastAsia="Arial Unicode MS"/>
          <w:color w:val="000000"/>
        </w:rPr>
        <w:t xml:space="preserve"> </w:t>
      </w:r>
      <w:r w:rsidRPr="009D3E2E">
        <w:rPr>
          <w:rFonts w:eastAsia="Arial Unicode MS"/>
          <w:color w:val="000000"/>
          <w:lang w:val="ru"/>
        </w:rPr>
        <w:t xml:space="preserve">обязанностей, сдаче и </w:t>
      </w:r>
      <w:r w:rsidRPr="009D3E2E">
        <w:rPr>
          <w:rFonts w:eastAsia="Arial Unicode MS"/>
          <w:color w:val="000000"/>
        </w:rPr>
        <w:t xml:space="preserve"> </w:t>
      </w:r>
      <w:r w:rsidRPr="009D3E2E">
        <w:rPr>
          <w:rFonts w:eastAsia="Arial Unicode MS"/>
          <w:color w:val="000000"/>
          <w:lang w:val="ru"/>
        </w:rPr>
        <w:t xml:space="preserve">оценке подарка, реализации (выкупе) и </w:t>
      </w:r>
      <w:r w:rsidRPr="009D3E2E">
        <w:rPr>
          <w:rFonts w:eastAsia="Arial Unicode MS"/>
          <w:color w:val="000000"/>
        </w:rPr>
        <w:t xml:space="preserve"> </w:t>
      </w:r>
      <w:r w:rsidRPr="009D3E2E">
        <w:rPr>
          <w:rFonts w:eastAsia="Arial Unicode MS"/>
          <w:color w:val="000000"/>
          <w:lang w:val="ru"/>
        </w:rPr>
        <w:t xml:space="preserve">зачислении средств, </w:t>
      </w:r>
      <w:r w:rsidRPr="009D3E2E">
        <w:rPr>
          <w:rFonts w:eastAsia="Arial Unicode MS"/>
          <w:color w:val="000000"/>
        </w:rPr>
        <w:t xml:space="preserve"> </w:t>
      </w:r>
      <w:r w:rsidRPr="009D3E2E">
        <w:rPr>
          <w:rFonts w:eastAsia="Arial Unicode MS"/>
          <w:color w:val="000000"/>
          <w:lang w:val="ru"/>
        </w:rPr>
        <w:t>вырученных от его реализации</w:t>
      </w:r>
      <w:r w:rsidRPr="009D3E2E">
        <w:rPr>
          <w:rFonts w:eastAsia="Arial Unicode MS"/>
          <w:color w:val="000000"/>
        </w:rPr>
        <w:t>»;</w:t>
      </w:r>
    </w:p>
    <w:p w:rsidR="009D3E2E" w:rsidRDefault="009D3E2E" w:rsidP="009D3E2E">
      <w:pPr>
        <w:ind w:firstLine="360"/>
        <w:jc w:val="both"/>
        <w:rPr>
          <w:rFonts w:eastAsia="Calibri"/>
          <w:lang w:eastAsia="en-US"/>
        </w:rPr>
      </w:pPr>
      <w:r w:rsidRPr="009D3E2E">
        <w:t>Решение совета депутатов</w:t>
      </w:r>
      <w:r w:rsidRPr="009D3E2E">
        <w:rPr>
          <w:rFonts w:eastAsiaTheme="minorHAnsi"/>
          <w:lang w:eastAsia="en-US"/>
        </w:rPr>
        <w:t xml:space="preserve"> </w:t>
      </w:r>
      <w:r w:rsidRPr="009D3E2E">
        <w:t>МО «Рощинское городское поселение» № 53  от 22.09.2015 г. «О внесении изменений в решение совета депутатов № 280 от 24.06. 2014 г. «</w:t>
      </w:r>
      <w:r w:rsidRPr="009D3E2E">
        <w:rPr>
          <w:rFonts w:eastAsia="Calibri"/>
          <w:lang w:eastAsia="en-US"/>
        </w:rPr>
        <w:t>О комиссии по соблюдению</w:t>
      </w:r>
      <w:r w:rsidRPr="009D3E2E">
        <w:t xml:space="preserve"> </w:t>
      </w:r>
      <w:r w:rsidRPr="009D3E2E">
        <w:rPr>
          <w:rFonts w:eastAsia="Calibri"/>
          <w:lang w:eastAsia="en-US"/>
        </w:rPr>
        <w:t xml:space="preserve">требований к служебному поведению муниципальных  служащих МО «Рощинское  городское поселение»  и урегулированию конфликта интересов», </w:t>
      </w:r>
      <w:r w:rsidRPr="009D3E2E">
        <w:t xml:space="preserve"> </w:t>
      </w:r>
      <w:r w:rsidRPr="009D3E2E">
        <w:rPr>
          <w:rFonts w:eastAsia="Calibri"/>
          <w:lang w:eastAsia="en-US"/>
        </w:rPr>
        <w:t>с изменениями от 21.10.2014 г. № 11»</w:t>
      </w:r>
      <w:r>
        <w:rPr>
          <w:rFonts w:eastAsia="Calibri"/>
          <w:lang w:eastAsia="en-US"/>
        </w:rPr>
        <w:t>;</w:t>
      </w:r>
    </w:p>
    <w:p w:rsidR="009D3E2E" w:rsidRDefault="009D3E2E" w:rsidP="009D3E2E">
      <w:pPr>
        <w:autoSpaceDE w:val="0"/>
        <w:autoSpaceDN w:val="0"/>
        <w:ind w:firstLine="360"/>
        <w:jc w:val="both"/>
      </w:pPr>
      <w:r w:rsidRPr="009D3E2E">
        <w:t xml:space="preserve">Распоряжение  администрации  МО Рощинское городское поселение» № 112 от 03.08.2015 г.    </w:t>
      </w:r>
      <w:r w:rsidRPr="009D3E2E">
        <w:rPr>
          <w:b/>
        </w:rPr>
        <w:t xml:space="preserve"> «</w:t>
      </w:r>
      <w:r w:rsidRPr="009D3E2E">
        <w:rPr>
          <w:rFonts w:eastAsiaTheme="minorHAnsi"/>
          <w:lang w:eastAsia="en-US"/>
        </w:rPr>
        <w:t>Об утверждении формы  обязательства о неразглашении</w:t>
      </w:r>
      <w:r w:rsidRPr="009D3E2E">
        <w:t xml:space="preserve"> </w:t>
      </w:r>
      <w:r w:rsidRPr="009D3E2E">
        <w:rPr>
          <w:rFonts w:eastAsiaTheme="minorHAnsi"/>
          <w:lang w:eastAsia="en-US"/>
        </w:rPr>
        <w:t>сведений,  ставших известными в ходе заседания комиссии по</w:t>
      </w:r>
      <w:r w:rsidRPr="009D3E2E">
        <w:t xml:space="preserve"> </w:t>
      </w:r>
      <w:r w:rsidRPr="009D3E2E">
        <w:rPr>
          <w:rFonts w:eastAsiaTheme="minorHAnsi"/>
          <w:lang w:eastAsia="en-US"/>
        </w:rPr>
        <w:t xml:space="preserve">соблюдению требований к служебному поведению муниципальных служащих МО  «Рощинское городское </w:t>
      </w:r>
      <w:r w:rsidRPr="009D3E2E">
        <w:t xml:space="preserve"> </w:t>
      </w:r>
      <w:r w:rsidRPr="009D3E2E">
        <w:rPr>
          <w:rFonts w:eastAsiaTheme="minorHAnsi"/>
          <w:lang w:eastAsia="en-US"/>
        </w:rPr>
        <w:t xml:space="preserve">поселение» и </w:t>
      </w:r>
      <w:r w:rsidRPr="009D3E2E">
        <w:t xml:space="preserve"> </w:t>
      </w:r>
      <w:r w:rsidRPr="009D3E2E">
        <w:rPr>
          <w:rFonts w:eastAsiaTheme="minorHAnsi"/>
          <w:lang w:eastAsia="en-US"/>
        </w:rPr>
        <w:t>урегулированию конфликта интересов»;</w:t>
      </w:r>
    </w:p>
    <w:p w:rsidR="00282281" w:rsidRPr="00282281" w:rsidRDefault="00282281" w:rsidP="005C435B">
      <w:pPr>
        <w:ind w:firstLine="360"/>
        <w:jc w:val="both"/>
      </w:pPr>
      <w:r w:rsidRPr="00282281">
        <w:t>После обсуждения информации принято решение:</w:t>
      </w:r>
    </w:p>
    <w:p w:rsidR="00063646" w:rsidRDefault="00282281" w:rsidP="00063646">
      <w:pPr>
        <w:ind w:left="360"/>
        <w:jc w:val="both"/>
      </w:pPr>
      <w:r w:rsidRPr="00361874">
        <w:t>Информацию заместителя гла</w:t>
      </w:r>
      <w:r w:rsidR="00063646">
        <w:t xml:space="preserve">вы администрации МО  </w:t>
      </w:r>
      <w:r w:rsidR="00361874" w:rsidRPr="00361874">
        <w:t xml:space="preserve">«Рощинское городское </w:t>
      </w:r>
    </w:p>
    <w:p w:rsidR="00B13355" w:rsidRDefault="00361874" w:rsidP="00063646">
      <w:pPr>
        <w:jc w:val="both"/>
      </w:pPr>
      <w:r w:rsidRPr="00361874">
        <w:t xml:space="preserve">поселение»  О.К. </w:t>
      </w:r>
      <w:proofErr w:type="spellStart"/>
      <w:r w:rsidRPr="00361874">
        <w:t>Зазовой</w:t>
      </w:r>
      <w:proofErr w:type="spellEnd"/>
      <w:r w:rsidRPr="00361874">
        <w:t xml:space="preserve"> </w:t>
      </w:r>
      <w:r w:rsidR="00282281" w:rsidRPr="00361874">
        <w:t xml:space="preserve"> </w:t>
      </w:r>
      <w:r w:rsidRPr="00361874">
        <w:t>принять к сведению</w:t>
      </w:r>
    </w:p>
    <w:p w:rsidR="00B075B7" w:rsidRPr="00B075B7" w:rsidRDefault="00B075B7" w:rsidP="00361874">
      <w:pPr>
        <w:jc w:val="both"/>
      </w:pPr>
    </w:p>
    <w:p w:rsidR="00361874" w:rsidRDefault="00F533B6" w:rsidP="00361874">
      <w:pPr>
        <w:ind w:left="360" w:firstLine="348"/>
        <w:jc w:val="both"/>
        <w:rPr>
          <w:b/>
        </w:rPr>
      </w:pPr>
      <w:r>
        <w:rPr>
          <w:b/>
        </w:rPr>
        <w:t>2</w:t>
      </w:r>
      <w:r w:rsidR="00B13355">
        <w:rPr>
          <w:b/>
        </w:rPr>
        <w:t xml:space="preserve">. Рассмотрение вопросов правоприменительной практики по результатам </w:t>
      </w:r>
    </w:p>
    <w:p w:rsidR="00B13355" w:rsidRPr="00361874" w:rsidRDefault="00B13355" w:rsidP="00361874">
      <w:pPr>
        <w:jc w:val="both"/>
        <w:rPr>
          <w:b/>
        </w:rPr>
      </w:pPr>
      <w:r>
        <w:rPr>
          <w:b/>
        </w:rPr>
        <w:t xml:space="preserve">вступивших в законную силу решений судов, арбитражных судов о признании </w:t>
      </w:r>
      <w:proofErr w:type="gramStart"/>
      <w:r>
        <w:rPr>
          <w:b/>
        </w:rPr>
        <w:t>недействительными</w:t>
      </w:r>
      <w:proofErr w:type="gramEnd"/>
      <w:r>
        <w:rPr>
          <w:b/>
        </w:rP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  <w:r w:rsidR="00361874">
        <w:rPr>
          <w:b/>
        </w:rPr>
        <w:t xml:space="preserve">  </w:t>
      </w:r>
      <w:r w:rsidR="00F533B6">
        <w:rPr>
          <w:sz w:val="22"/>
          <w:szCs w:val="22"/>
        </w:rPr>
        <w:t xml:space="preserve">(Усачева </w:t>
      </w:r>
      <w:r w:rsidR="00C36AF4">
        <w:rPr>
          <w:sz w:val="22"/>
          <w:szCs w:val="22"/>
        </w:rPr>
        <w:t>Е.А.</w:t>
      </w:r>
      <w:r>
        <w:rPr>
          <w:sz w:val="22"/>
          <w:szCs w:val="22"/>
        </w:rPr>
        <w:t>)</w:t>
      </w:r>
    </w:p>
    <w:p w:rsidR="00C36AF4" w:rsidRDefault="00C36AF4" w:rsidP="00C36AF4">
      <w:pPr>
        <w:ind w:firstLine="708"/>
        <w:jc w:val="both"/>
      </w:pPr>
      <w:r>
        <w:t xml:space="preserve">Правоприменительная практика по результатам вступивших в законную силу решений судом и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</w:t>
      </w:r>
      <w:r w:rsidR="005C435B">
        <w:t>й и действий (бездействий) за  2</w:t>
      </w:r>
      <w:r w:rsidR="00361874">
        <w:t>-й квартал  2015</w:t>
      </w:r>
      <w:r>
        <w:t xml:space="preserve"> года складывалась следующим образом.</w:t>
      </w:r>
    </w:p>
    <w:p w:rsidR="005355BD" w:rsidRDefault="001D65D9" w:rsidP="005A2332">
      <w:pPr>
        <w:ind w:firstLine="708"/>
        <w:jc w:val="both"/>
      </w:pPr>
      <w:r>
        <w:t>В Выборгском городском суде Ленинградской области было рассмотрено, с вынесением окончательного решения, вступившего в за</w:t>
      </w:r>
      <w:r w:rsidR="009E53F9">
        <w:t>конную силу  – 5</w:t>
      </w:r>
      <w:r>
        <w:t xml:space="preserve"> исков</w:t>
      </w:r>
      <w:r w:rsidR="005A2332">
        <w:t>ых заявлений</w:t>
      </w:r>
      <w:r w:rsidR="00987239">
        <w:t xml:space="preserve">, </w:t>
      </w:r>
      <w:r w:rsidR="005355BD">
        <w:t>из них:</w:t>
      </w:r>
    </w:p>
    <w:p w:rsidR="009E53F9" w:rsidRDefault="009E53F9" w:rsidP="00493A6F">
      <w:pPr>
        <w:jc w:val="both"/>
      </w:pPr>
      <w:r>
        <w:tab/>
        <w:t>о приз</w:t>
      </w:r>
      <w:r w:rsidR="00063646">
        <w:t xml:space="preserve">нании имущества </w:t>
      </w:r>
      <w:proofErr w:type="gramStart"/>
      <w:r w:rsidR="00063646">
        <w:t>бесхозяйным</w:t>
      </w:r>
      <w:proofErr w:type="gramEnd"/>
      <w:r w:rsidR="00063646">
        <w:t xml:space="preserve">  – 1</w:t>
      </w:r>
      <w:r w:rsidR="001D65D9">
        <w:t xml:space="preserve"> </w:t>
      </w:r>
      <w:r w:rsidR="00987239">
        <w:t xml:space="preserve"> </w:t>
      </w:r>
      <w:r>
        <w:t>исковое заявление</w:t>
      </w:r>
      <w:r w:rsidR="005A2332">
        <w:t>, из них 1- удовлетворено</w:t>
      </w:r>
      <w:r>
        <w:t>;</w:t>
      </w:r>
    </w:p>
    <w:p w:rsidR="00152C59" w:rsidRDefault="005A2332" w:rsidP="00152C59">
      <w:pPr>
        <w:jc w:val="both"/>
      </w:pPr>
      <w:r>
        <w:tab/>
      </w:r>
      <w:proofErr w:type="gramStart"/>
      <w:r w:rsidR="001D65D9">
        <w:t>о</w:t>
      </w:r>
      <w:r w:rsidR="00063646">
        <w:t xml:space="preserve"> признании права собственности на жилое помещение в порядке приватизации </w:t>
      </w:r>
      <w:r w:rsidR="00987239">
        <w:t xml:space="preserve"> - </w:t>
      </w:r>
      <w:r w:rsidR="009E53F9">
        <w:t xml:space="preserve"> 2</w:t>
      </w:r>
      <w:r w:rsidR="00063646">
        <w:t xml:space="preserve">  исковых заявление, из них  - 1 </w:t>
      </w:r>
      <w:r w:rsidR="009E53F9">
        <w:t xml:space="preserve"> удовлетворено;</w:t>
      </w:r>
      <w:proofErr w:type="gramEnd"/>
    </w:p>
    <w:p w:rsidR="00063646" w:rsidRDefault="00063646" w:rsidP="00063646">
      <w:pPr>
        <w:ind w:firstLine="708"/>
        <w:jc w:val="both"/>
      </w:pPr>
      <w:proofErr w:type="gramStart"/>
      <w:r>
        <w:t xml:space="preserve">о признании права собственности на жилое помещение </w:t>
      </w:r>
      <w:r>
        <w:t>в порядке наследования</w:t>
      </w:r>
      <w:r>
        <w:t xml:space="preserve"> - </w:t>
      </w:r>
      <w:r>
        <w:t xml:space="preserve"> 3  исковых заявление, из них  - 3</w:t>
      </w:r>
      <w:r>
        <w:t xml:space="preserve"> удовлетворено;</w:t>
      </w:r>
      <w:proofErr w:type="gramEnd"/>
    </w:p>
    <w:p w:rsidR="00063646" w:rsidRDefault="00063646" w:rsidP="00063646">
      <w:pPr>
        <w:ind w:firstLine="708"/>
        <w:jc w:val="both"/>
      </w:pPr>
      <w:r>
        <w:t xml:space="preserve">о признании права собственности </w:t>
      </w:r>
      <w:r>
        <w:t xml:space="preserve">на земельный участок </w:t>
      </w:r>
      <w:r>
        <w:t xml:space="preserve">наследования - </w:t>
      </w:r>
      <w:r>
        <w:t xml:space="preserve"> 1  исковое заявление, из них  - 0</w:t>
      </w:r>
      <w:r>
        <w:t xml:space="preserve"> удовлетворено;</w:t>
      </w:r>
    </w:p>
    <w:p w:rsidR="00063646" w:rsidRDefault="00063646" w:rsidP="00063646">
      <w:pPr>
        <w:jc w:val="both"/>
      </w:pPr>
    </w:p>
    <w:p w:rsidR="00063646" w:rsidRDefault="00063646" w:rsidP="00152C5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13355" w:rsidRDefault="00152C59" w:rsidP="00B075B7">
      <w:pPr>
        <w:ind w:firstLine="708"/>
        <w:jc w:val="both"/>
      </w:pPr>
      <w:r w:rsidRPr="00493A6F">
        <w:lastRenderedPageBreak/>
        <w:t>В настоящее время в суде общ</w:t>
      </w:r>
      <w:r>
        <w:t xml:space="preserve">ей юрисдикции </w:t>
      </w:r>
      <w:r w:rsidR="00493A6F" w:rsidRPr="00493A6F">
        <w:t xml:space="preserve"> в стадии рассмотрения </w:t>
      </w:r>
      <w:r w:rsidR="00063646">
        <w:t>находится еще 8</w:t>
      </w:r>
      <w:r>
        <w:t xml:space="preserve"> гражданских дел.</w:t>
      </w:r>
    </w:p>
    <w:p w:rsidR="00B13355" w:rsidRPr="0011430D" w:rsidRDefault="00B13355" w:rsidP="00B13355">
      <w:pPr>
        <w:jc w:val="both"/>
      </w:pPr>
      <w:r>
        <w:rPr>
          <w:b/>
        </w:rPr>
        <w:tab/>
      </w:r>
      <w:r w:rsidRPr="0011430D">
        <w:t>После обсуждения информации принято решение:</w:t>
      </w:r>
    </w:p>
    <w:p w:rsidR="00B13355" w:rsidRDefault="00706B2C" w:rsidP="009D3E2E">
      <w:pPr>
        <w:ind w:left="360" w:firstLine="348"/>
        <w:jc w:val="both"/>
      </w:pPr>
      <w:r>
        <w:t>Информацию</w:t>
      </w:r>
      <w:r w:rsidR="0011430D">
        <w:t xml:space="preserve"> </w:t>
      </w:r>
      <w:r w:rsidR="00E2115F">
        <w:t>с</w:t>
      </w:r>
      <w:r>
        <w:t xml:space="preserve">пециалиста   администрации МО «Рощинское </w:t>
      </w:r>
      <w:r w:rsidR="009D3E2E">
        <w:t xml:space="preserve"> </w:t>
      </w:r>
      <w:r>
        <w:t xml:space="preserve">городское поселение» Выборгского района Ленинградской области Усачевой Е.А. </w:t>
      </w:r>
      <w:r w:rsidR="00B13355">
        <w:t>принять к сведению.</w:t>
      </w:r>
    </w:p>
    <w:p w:rsidR="00706B2C" w:rsidRDefault="00B075B7" w:rsidP="00706B2C">
      <w:pPr>
        <w:ind w:left="540"/>
        <w:jc w:val="both"/>
      </w:pPr>
      <w:r>
        <w:t xml:space="preserve">  </w:t>
      </w:r>
      <w:r w:rsidR="00706B2C">
        <w:t xml:space="preserve">Продолжить рассмотрение вопросов правоприменительной практики </w:t>
      </w:r>
      <w:proofErr w:type="gramStart"/>
      <w:r w:rsidR="00706B2C">
        <w:t>по</w:t>
      </w:r>
      <w:proofErr w:type="gramEnd"/>
      <w:r w:rsidR="00706B2C">
        <w:t xml:space="preserve"> </w:t>
      </w:r>
    </w:p>
    <w:p w:rsidR="00706B2C" w:rsidRDefault="00706B2C" w:rsidP="00152C59">
      <w:pPr>
        <w:jc w:val="both"/>
      </w:pPr>
      <w:r>
        <w:t xml:space="preserve">результатам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706B2C" w:rsidRDefault="00706B2C" w:rsidP="0011430D">
      <w:pPr>
        <w:ind w:left="360"/>
        <w:jc w:val="both"/>
      </w:pPr>
      <w:r>
        <w:tab/>
      </w:r>
    </w:p>
    <w:p w:rsidR="00B075B7" w:rsidRPr="00B075B7" w:rsidRDefault="0011430D" w:rsidP="00B075B7">
      <w:pPr>
        <w:tabs>
          <w:tab w:val="left" w:pos="3570"/>
        </w:tabs>
        <w:ind w:firstLine="426"/>
        <w:jc w:val="both"/>
        <w:rPr>
          <w:b/>
        </w:rPr>
      </w:pPr>
      <w:r>
        <w:t xml:space="preserve">3.  </w:t>
      </w:r>
      <w:r w:rsidR="00B075B7" w:rsidRPr="00B075B7">
        <w:rPr>
          <w:b/>
        </w:rPr>
        <w:t>Итоги проведения  антикоррупционной экспертизы проектов муниципальных нормативно правовых актов, принятых муниципальных правовых актов администрации и совета депутатов МО «Рощинское городское поселение.</w:t>
      </w:r>
    </w:p>
    <w:p w:rsidR="0011430D" w:rsidRDefault="0011430D" w:rsidP="0011430D">
      <w:pPr>
        <w:tabs>
          <w:tab w:val="left" w:pos="3570"/>
        </w:tabs>
        <w:ind w:firstLine="426"/>
        <w:jc w:val="both"/>
      </w:pPr>
      <w:r w:rsidRPr="00B075B7">
        <w:t>За период с 01.01.2015 г. по 30.</w:t>
      </w:r>
      <w:r w:rsidR="009D3E2E">
        <w:t>12</w:t>
      </w:r>
      <w:r w:rsidRPr="00B075B7">
        <w:t>.2015 г. проведено</w:t>
      </w:r>
      <w:r>
        <w:t>:</w:t>
      </w:r>
    </w:p>
    <w:p w:rsidR="0011430D" w:rsidRDefault="009D3E2E" w:rsidP="0011430D">
      <w:pPr>
        <w:tabs>
          <w:tab w:val="left" w:pos="3570"/>
        </w:tabs>
        <w:jc w:val="both"/>
      </w:pPr>
      <w:r>
        <w:t xml:space="preserve">       74</w:t>
      </w:r>
      <w:r w:rsidR="0011430D">
        <w:t xml:space="preserve"> а</w:t>
      </w:r>
      <w:r w:rsidR="0011430D" w:rsidRPr="00F80CBA">
        <w:t>нтикоррупционн</w:t>
      </w:r>
      <w:r w:rsidR="0011430D">
        <w:t>ых  экспертиз проектов НПА администрации МО «Рощинское городское поселение»;</w:t>
      </w:r>
    </w:p>
    <w:p w:rsidR="00B075B7" w:rsidRDefault="009D3E2E" w:rsidP="0011430D">
      <w:pPr>
        <w:tabs>
          <w:tab w:val="left" w:pos="3570"/>
        </w:tabs>
        <w:jc w:val="both"/>
      </w:pPr>
      <w:r>
        <w:t xml:space="preserve">       27 </w:t>
      </w:r>
      <w:r w:rsidR="0011430D" w:rsidRPr="0011430D">
        <w:t xml:space="preserve"> </w:t>
      </w:r>
      <w:r w:rsidR="0011430D">
        <w:t>а</w:t>
      </w:r>
      <w:r w:rsidR="0011430D" w:rsidRPr="00F80CBA">
        <w:t>нтикоррупционн</w:t>
      </w:r>
      <w:r w:rsidR="0011430D">
        <w:t>ых  экспертиз проектов НПА  совета депутатов МО «Рощинское городское поселение»</w:t>
      </w:r>
      <w:r w:rsidR="00B24B4B">
        <w:t>;</w:t>
      </w:r>
    </w:p>
    <w:p w:rsidR="00B075B7" w:rsidRDefault="009D3E2E" w:rsidP="0011430D">
      <w:pPr>
        <w:tabs>
          <w:tab w:val="left" w:pos="3570"/>
        </w:tabs>
        <w:jc w:val="both"/>
      </w:pPr>
      <w:r>
        <w:t xml:space="preserve">        </w:t>
      </w:r>
      <w:r w:rsidR="0011430D">
        <w:t xml:space="preserve">Направлено в </w:t>
      </w:r>
      <w:r w:rsidR="00B24B4B">
        <w:t xml:space="preserve">Выборгскую городскую </w:t>
      </w:r>
      <w:r w:rsidR="0011430D">
        <w:t>прокуратуру в целях проведения</w:t>
      </w:r>
      <w:r w:rsidR="00B075B7" w:rsidRPr="00B075B7">
        <w:t xml:space="preserve"> </w:t>
      </w:r>
      <w:r w:rsidR="00B075B7" w:rsidRPr="00F80CBA">
        <w:t>антикоррупционн</w:t>
      </w:r>
      <w:r w:rsidR="00B075B7">
        <w:t>ой экспертизы:</w:t>
      </w:r>
    </w:p>
    <w:p w:rsidR="00B075B7" w:rsidRDefault="00063646" w:rsidP="00B075B7">
      <w:pPr>
        <w:tabs>
          <w:tab w:val="left" w:pos="3570"/>
        </w:tabs>
        <w:jc w:val="both"/>
      </w:pPr>
      <w:r>
        <w:t xml:space="preserve">      29 </w:t>
      </w:r>
      <w:r w:rsidR="00B075B7">
        <w:t xml:space="preserve"> проектов НПА </w:t>
      </w:r>
      <w:r w:rsidR="0011430D">
        <w:t xml:space="preserve"> </w:t>
      </w:r>
      <w:r w:rsidR="00B075B7">
        <w:t>администрации МО «Рощинское городское поселение»;</w:t>
      </w:r>
    </w:p>
    <w:p w:rsidR="00B075B7" w:rsidRDefault="009D3E2E" w:rsidP="00B075B7">
      <w:pPr>
        <w:tabs>
          <w:tab w:val="left" w:pos="3570"/>
        </w:tabs>
        <w:jc w:val="both"/>
      </w:pPr>
      <w:r>
        <w:t xml:space="preserve">      27 </w:t>
      </w:r>
      <w:r w:rsidR="00B24B4B">
        <w:t xml:space="preserve"> </w:t>
      </w:r>
      <w:r w:rsidR="00B075B7">
        <w:t>проектов НПА  совета депутатов МО «Рощинское городское поселение»</w:t>
      </w:r>
      <w:r w:rsidR="00B24B4B">
        <w:t>;</w:t>
      </w:r>
    </w:p>
    <w:p w:rsidR="00B075B7" w:rsidRDefault="00B075B7" w:rsidP="00B075B7">
      <w:pPr>
        <w:tabs>
          <w:tab w:val="left" w:pos="3570"/>
        </w:tabs>
        <w:jc w:val="both"/>
      </w:pPr>
      <w:proofErr w:type="gramStart"/>
      <w:r>
        <w:t xml:space="preserve">Направлено в </w:t>
      </w:r>
      <w:r w:rsidR="00B24B4B">
        <w:t xml:space="preserve">Выборгскую городскую </w:t>
      </w:r>
      <w:r>
        <w:t>прокуратуру принятых НПА в целях проведения</w:t>
      </w:r>
      <w:r w:rsidRPr="00B075B7">
        <w:t xml:space="preserve"> </w:t>
      </w:r>
      <w:r w:rsidRPr="00F80CBA">
        <w:t>антикоррупционн</w:t>
      </w:r>
      <w:r>
        <w:t>ой экспертизы:</w:t>
      </w:r>
      <w:proofErr w:type="gramEnd"/>
    </w:p>
    <w:p w:rsidR="00B075B7" w:rsidRDefault="00B075B7" w:rsidP="00B075B7">
      <w:pPr>
        <w:tabs>
          <w:tab w:val="left" w:pos="3570"/>
        </w:tabs>
        <w:jc w:val="both"/>
      </w:pPr>
      <w:r>
        <w:t xml:space="preserve">      259  НПА  администрации МО «Рощинское городское поселение»;</w:t>
      </w:r>
    </w:p>
    <w:p w:rsidR="00B075B7" w:rsidRDefault="00B24B4B" w:rsidP="00B075B7">
      <w:pPr>
        <w:tabs>
          <w:tab w:val="left" w:pos="3570"/>
        </w:tabs>
        <w:jc w:val="both"/>
      </w:pPr>
      <w:r>
        <w:t xml:space="preserve">      19 </w:t>
      </w:r>
      <w:r w:rsidR="00B075B7">
        <w:t>НПА  совета депутатов МО «Рощинское городское поселение»;</w:t>
      </w:r>
    </w:p>
    <w:p w:rsidR="00D80D89" w:rsidRPr="00F80CBA" w:rsidRDefault="00390562" w:rsidP="0011430D">
      <w:pPr>
        <w:tabs>
          <w:tab w:val="left" w:pos="3570"/>
        </w:tabs>
        <w:jc w:val="both"/>
      </w:pPr>
      <w:r>
        <w:t xml:space="preserve">       </w:t>
      </w:r>
      <w:r w:rsidR="00D80D89">
        <w:t>За указанный период поступил из Выборгской горо</w:t>
      </w:r>
      <w:r w:rsidR="009D3E2E">
        <w:t>дской прокуратуры  2 (два</w:t>
      </w:r>
      <w:r w:rsidR="00D80D89">
        <w:t>) протест</w:t>
      </w:r>
      <w:r w:rsidR="009D3E2E">
        <w:t>а</w:t>
      </w:r>
      <w:r w:rsidR="00063646">
        <w:t xml:space="preserve"> на принятые</w:t>
      </w:r>
      <w:r w:rsidR="00D80D89">
        <w:t xml:space="preserve"> </w:t>
      </w:r>
      <w:r w:rsidR="00B24B4B">
        <w:t>администрацией</w:t>
      </w:r>
      <w:r w:rsidR="00D80D89">
        <w:t xml:space="preserve"> МО «Рощинское городское поселение»</w:t>
      </w:r>
      <w:r w:rsidR="00B24B4B" w:rsidRPr="00B24B4B">
        <w:t xml:space="preserve"> </w:t>
      </w:r>
      <w:r w:rsidR="009D3E2E">
        <w:t>НПА</w:t>
      </w:r>
      <w:r w:rsidR="00D80D89">
        <w:t>;</w:t>
      </w:r>
      <w:r w:rsidR="00D80D89">
        <w:tab/>
        <w:t xml:space="preserve"> </w:t>
      </w:r>
    </w:p>
    <w:p w:rsidR="009D3E2E" w:rsidRDefault="00B075B7" w:rsidP="009D3E2E">
      <w:pPr>
        <w:ind w:firstLine="708"/>
        <w:jc w:val="both"/>
      </w:pPr>
      <w:r w:rsidRPr="0011430D">
        <w:t>После обсуждения информации</w:t>
      </w:r>
      <w:r w:rsidR="00063646">
        <w:t xml:space="preserve">, </w:t>
      </w:r>
      <w:r w:rsidRPr="0011430D">
        <w:t xml:space="preserve"> принято решение:</w:t>
      </w:r>
      <w:r w:rsidR="00B24B4B">
        <w:t xml:space="preserve"> и</w:t>
      </w:r>
      <w:r>
        <w:t>нформацию специалист</w:t>
      </w:r>
      <w:r w:rsidR="009D3E2E">
        <w:t xml:space="preserve">а   администрации МО «Рощинское </w:t>
      </w:r>
      <w:r>
        <w:t>городское п</w:t>
      </w:r>
      <w:r w:rsidR="00063646">
        <w:t xml:space="preserve">оселение» </w:t>
      </w:r>
      <w:r>
        <w:t xml:space="preserve"> Усачевой Е.А. принять к сведению.</w:t>
      </w:r>
    </w:p>
    <w:p w:rsidR="009D3E2E" w:rsidRDefault="009D3E2E" w:rsidP="009D3E2E">
      <w:pPr>
        <w:ind w:firstLine="708"/>
        <w:jc w:val="both"/>
      </w:pPr>
    </w:p>
    <w:p w:rsidR="009D3E2E" w:rsidRDefault="009D3E2E" w:rsidP="009D3E2E">
      <w:pPr>
        <w:ind w:firstLine="708"/>
        <w:jc w:val="both"/>
      </w:pPr>
    </w:p>
    <w:p w:rsidR="009D3E2E" w:rsidRDefault="009D3E2E" w:rsidP="009D3E2E">
      <w:pPr>
        <w:ind w:firstLine="708"/>
        <w:jc w:val="both"/>
      </w:pPr>
    </w:p>
    <w:p w:rsidR="00706B2C" w:rsidRDefault="00706B2C" w:rsidP="00706B2C">
      <w:pPr>
        <w:spacing w:line="360" w:lineRule="auto"/>
        <w:jc w:val="both"/>
      </w:pPr>
      <w:r>
        <w:t xml:space="preserve">Председатель  комиссии                                                                                  </w:t>
      </w:r>
      <w:r w:rsidR="009D3E2E">
        <w:t xml:space="preserve">         </w:t>
      </w:r>
      <w:r>
        <w:t>В.Г. Савинов</w:t>
      </w:r>
    </w:p>
    <w:p w:rsidR="00152C59" w:rsidRDefault="00152C59" w:rsidP="00706B2C">
      <w:pPr>
        <w:spacing w:line="360" w:lineRule="auto"/>
        <w:jc w:val="both"/>
      </w:pPr>
    </w:p>
    <w:p w:rsidR="00706B2C" w:rsidRDefault="00706B2C" w:rsidP="00706B2C">
      <w:pPr>
        <w:spacing w:line="360" w:lineRule="auto"/>
        <w:jc w:val="both"/>
      </w:pPr>
      <w:r>
        <w:t xml:space="preserve">Ответственный секретарь комиссии                                                              </w:t>
      </w:r>
      <w:r w:rsidR="009D3E2E">
        <w:t xml:space="preserve">       </w:t>
      </w:r>
      <w:r>
        <w:t xml:space="preserve"> Е.А. Усачева</w:t>
      </w:r>
    </w:p>
    <w:p w:rsidR="00B13355" w:rsidRDefault="00B13355" w:rsidP="00706B2C">
      <w:pPr>
        <w:spacing w:line="360" w:lineRule="auto"/>
        <w:jc w:val="both"/>
      </w:pPr>
    </w:p>
    <w:sectPr w:rsidR="00B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0241"/>
    <w:multiLevelType w:val="multilevel"/>
    <w:tmpl w:val="39886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">
    <w:nsid w:val="50046F3E"/>
    <w:multiLevelType w:val="multilevel"/>
    <w:tmpl w:val="D59EA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5"/>
    <w:rsid w:val="00063646"/>
    <w:rsid w:val="0011430D"/>
    <w:rsid w:val="00152C59"/>
    <w:rsid w:val="001D65D9"/>
    <w:rsid w:val="00272E88"/>
    <w:rsid w:val="00282281"/>
    <w:rsid w:val="00361874"/>
    <w:rsid w:val="00383F7B"/>
    <w:rsid w:val="00390562"/>
    <w:rsid w:val="00456086"/>
    <w:rsid w:val="00493A6F"/>
    <w:rsid w:val="005355BD"/>
    <w:rsid w:val="005A1005"/>
    <w:rsid w:val="005A2332"/>
    <w:rsid w:val="005C435B"/>
    <w:rsid w:val="00706B2C"/>
    <w:rsid w:val="007500D9"/>
    <w:rsid w:val="00805E64"/>
    <w:rsid w:val="00987239"/>
    <w:rsid w:val="009D3E2E"/>
    <w:rsid w:val="009D4F52"/>
    <w:rsid w:val="009E53F9"/>
    <w:rsid w:val="00B075B7"/>
    <w:rsid w:val="00B13355"/>
    <w:rsid w:val="00B24B4B"/>
    <w:rsid w:val="00BB21FD"/>
    <w:rsid w:val="00C22637"/>
    <w:rsid w:val="00C36AF4"/>
    <w:rsid w:val="00C4189C"/>
    <w:rsid w:val="00C565FA"/>
    <w:rsid w:val="00CF2DBF"/>
    <w:rsid w:val="00D80D89"/>
    <w:rsid w:val="00E2115F"/>
    <w:rsid w:val="00EA2764"/>
    <w:rsid w:val="00F51A0B"/>
    <w:rsid w:val="00F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16</cp:revision>
  <cp:lastPrinted>2016-06-03T13:50:00Z</cp:lastPrinted>
  <dcterms:created xsi:type="dcterms:W3CDTF">2014-07-28T12:17:00Z</dcterms:created>
  <dcterms:modified xsi:type="dcterms:W3CDTF">2016-06-03T13:52:00Z</dcterms:modified>
</cp:coreProperties>
</file>