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7E" w:rsidRPr="00FC4ABC" w:rsidRDefault="00E26F7E" w:rsidP="00E26F7E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E8C977" wp14:editId="7885AFCC">
            <wp:simplePos x="0" y="0"/>
            <wp:positionH relativeFrom="column">
              <wp:posOffset>2590800</wp:posOffset>
            </wp:positionH>
            <wp:positionV relativeFrom="paragraph">
              <wp:posOffset>-219710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F7E" w:rsidRDefault="00E26F7E" w:rsidP="00E26F7E">
      <w:pPr>
        <w:rPr>
          <w:b/>
          <w:sz w:val="24"/>
          <w:szCs w:val="24"/>
        </w:rPr>
      </w:pPr>
    </w:p>
    <w:p w:rsidR="00E26F7E" w:rsidRPr="00FC4ABC" w:rsidRDefault="00E26F7E" w:rsidP="00E26F7E">
      <w:pPr>
        <w:rPr>
          <w:b/>
          <w:sz w:val="24"/>
          <w:szCs w:val="24"/>
        </w:rPr>
      </w:pPr>
      <w:r w:rsidRPr="00FC4ABC">
        <w:rPr>
          <w:b/>
          <w:sz w:val="24"/>
          <w:szCs w:val="24"/>
        </w:rPr>
        <w:t xml:space="preserve">                                                             </w:t>
      </w:r>
    </w:p>
    <w:p w:rsidR="00E26F7E" w:rsidRPr="00FC4ABC" w:rsidRDefault="00E26F7E" w:rsidP="00E26F7E">
      <w:pPr>
        <w:jc w:val="center"/>
        <w:rPr>
          <w:b/>
          <w:sz w:val="24"/>
          <w:szCs w:val="24"/>
        </w:rPr>
      </w:pPr>
      <w:r w:rsidRPr="00FC4ABC">
        <w:rPr>
          <w:b/>
          <w:sz w:val="24"/>
          <w:szCs w:val="24"/>
        </w:rPr>
        <w:t>АДМИНИСТРАЦИЯ МУНИЦИПАЛЬНОГО ОБРАЗОВАНИЯ</w:t>
      </w:r>
    </w:p>
    <w:p w:rsidR="00E26F7E" w:rsidRPr="00FC4ABC" w:rsidRDefault="00E26F7E" w:rsidP="00E26F7E">
      <w:pPr>
        <w:jc w:val="center"/>
        <w:rPr>
          <w:b/>
          <w:sz w:val="24"/>
          <w:szCs w:val="24"/>
        </w:rPr>
      </w:pPr>
      <w:r w:rsidRPr="00FC4ABC">
        <w:rPr>
          <w:b/>
          <w:sz w:val="24"/>
          <w:szCs w:val="24"/>
        </w:rPr>
        <w:t>«РОЩИНСКОЕ ГОРОДСКОЕ ПОСЕЛЕНИЕ»</w:t>
      </w:r>
    </w:p>
    <w:p w:rsidR="00E26F7E" w:rsidRPr="00FC4ABC" w:rsidRDefault="00E26F7E" w:rsidP="00E26F7E">
      <w:pPr>
        <w:jc w:val="center"/>
        <w:rPr>
          <w:b/>
          <w:sz w:val="24"/>
          <w:szCs w:val="24"/>
        </w:rPr>
      </w:pPr>
      <w:r w:rsidRPr="00FC4ABC">
        <w:rPr>
          <w:b/>
          <w:sz w:val="24"/>
          <w:szCs w:val="24"/>
        </w:rPr>
        <w:t>ВЫБОРГСКОГО РАЙОНА ЛЕНИНГРАДСКОЙ ОБЛАСТИ</w:t>
      </w:r>
    </w:p>
    <w:p w:rsidR="00E26F7E" w:rsidRDefault="00E26F7E" w:rsidP="00E26F7E">
      <w:pPr>
        <w:jc w:val="center"/>
        <w:rPr>
          <w:b/>
          <w:sz w:val="24"/>
          <w:szCs w:val="24"/>
        </w:rPr>
      </w:pPr>
    </w:p>
    <w:p w:rsidR="00E26F7E" w:rsidRPr="00FC4ABC" w:rsidRDefault="00E26F7E" w:rsidP="00E26F7E">
      <w:pPr>
        <w:jc w:val="center"/>
        <w:rPr>
          <w:b/>
          <w:sz w:val="24"/>
          <w:szCs w:val="24"/>
        </w:rPr>
      </w:pPr>
      <w:proofErr w:type="gramStart"/>
      <w:r w:rsidRPr="00FC4ABC">
        <w:rPr>
          <w:b/>
          <w:sz w:val="24"/>
          <w:szCs w:val="24"/>
        </w:rPr>
        <w:t>Р</w:t>
      </w:r>
      <w:proofErr w:type="gramEnd"/>
      <w:r w:rsidRPr="00FC4ABC">
        <w:rPr>
          <w:b/>
          <w:sz w:val="24"/>
          <w:szCs w:val="24"/>
        </w:rPr>
        <w:t xml:space="preserve"> А С П О Р Я Ж Е Н И Е</w:t>
      </w:r>
    </w:p>
    <w:p w:rsidR="00E26F7E" w:rsidRPr="00FC4ABC" w:rsidRDefault="00E26F7E" w:rsidP="00E26F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10 марта  2017</w:t>
      </w:r>
      <w:r w:rsidRPr="00FC4ABC">
        <w:rPr>
          <w:sz w:val="24"/>
          <w:szCs w:val="24"/>
        </w:rPr>
        <w:t xml:space="preserve"> года</w:t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№  16</w:t>
      </w:r>
    </w:p>
    <w:p w:rsidR="00E26F7E" w:rsidRDefault="00E26F7E" w:rsidP="00E26F7E">
      <w:pPr>
        <w:adjustRightInd w:val="0"/>
        <w:jc w:val="both"/>
        <w:rPr>
          <w:sz w:val="24"/>
          <w:szCs w:val="24"/>
        </w:rPr>
      </w:pPr>
    </w:p>
    <w:p w:rsidR="00E26F7E" w:rsidRDefault="00E26F7E" w:rsidP="00E26F7E">
      <w:pPr>
        <w:adjustRightInd w:val="0"/>
        <w:jc w:val="both"/>
        <w:rPr>
          <w:sz w:val="24"/>
        </w:rPr>
      </w:pPr>
      <w:r w:rsidRPr="001054D9">
        <w:rPr>
          <w:sz w:val="24"/>
          <w:szCs w:val="24"/>
        </w:rPr>
        <w:t>О  порядке представления</w:t>
      </w:r>
      <w:r w:rsidRPr="001054D9">
        <w:rPr>
          <w:sz w:val="24"/>
        </w:rPr>
        <w:t xml:space="preserve"> </w:t>
      </w:r>
      <w:r>
        <w:rPr>
          <w:sz w:val="24"/>
        </w:rPr>
        <w:t>муниципальным служащим  и гражданами</w:t>
      </w:r>
      <w:r w:rsidRPr="00FC4ABC">
        <w:rPr>
          <w:sz w:val="24"/>
        </w:rPr>
        <w:t xml:space="preserve"> </w:t>
      </w:r>
    </w:p>
    <w:p w:rsidR="00E26F7E" w:rsidRDefault="00E26F7E" w:rsidP="00E26F7E">
      <w:pPr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FC4ABC">
        <w:rPr>
          <w:sz w:val="24"/>
        </w:rPr>
        <w:t xml:space="preserve">Российской Федерации, </w:t>
      </w:r>
      <w:proofErr w:type="gramStart"/>
      <w:r w:rsidRPr="00FC4ABC">
        <w:rPr>
          <w:sz w:val="24"/>
        </w:rPr>
        <w:t>претендующим</w:t>
      </w:r>
      <w:r>
        <w:rPr>
          <w:sz w:val="24"/>
        </w:rPr>
        <w:t>и</w:t>
      </w:r>
      <w:proofErr w:type="gramEnd"/>
      <w:r w:rsidRPr="00FC4ABC">
        <w:rPr>
          <w:sz w:val="24"/>
        </w:rPr>
        <w:t xml:space="preserve"> </w:t>
      </w:r>
      <w:r>
        <w:rPr>
          <w:sz w:val="24"/>
        </w:rPr>
        <w:t xml:space="preserve"> </w:t>
      </w:r>
      <w:r w:rsidRPr="00FC4ABC">
        <w:rPr>
          <w:sz w:val="24"/>
        </w:rPr>
        <w:t>на замещение должности</w:t>
      </w:r>
      <w:r w:rsidRPr="001054D9">
        <w:rPr>
          <w:sz w:val="24"/>
          <w:szCs w:val="24"/>
        </w:rPr>
        <w:t xml:space="preserve"> </w:t>
      </w:r>
    </w:p>
    <w:p w:rsidR="00E26F7E" w:rsidRPr="001054D9" w:rsidRDefault="00E26F7E" w:rsidP="00E26F7E">
      <w:pPr>
        <w:adjustRightInd w:val="0"/>
        <w:jc w:val="both"/>
        <w:rPr>
          <w:sz w:val="24"/>
        </w:rPr>
      </w:pPr>
      <w:r w:rsidRPr="00FC4ABC">
        <w:rPr>
          <w:sz w:val="24"/>
        </w:rPr>
        <w:t>муниципальной службы</w:t>
      </w:r>
      <w:r>
        <w:rPr>
          <w:sz w:val="24"/>
        </w:rPr>
        <w:t xml:space="preserve">, </w:t>
      </w:r>
      <w:r w:rsidRPr="001054D9">
        <w:rPr>
          <w:sz w:val="24"/>
          <w:szCs w:val="24"/>
        </w:rPr>
        <w:t xml:space="preserve"> сведений об адресах сайтов и (или) страниц сайтов </w:t>
      </w:r>
    </w:p>
    <w:p w:rsidR="00E26F7E" w:rsidRDefault="00E26F7E" w:rsidP="00E26F7E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054D9">
        <w:rPr>
          <w:sz w:val="24"/>
          <w:szCs w:val="24"/>
        </w:rPr>
        <w:t>в информационно-телекоммуникационной  сети "Интернет"</w:t>
      </w:r>
      <w:r>
        <w:rPr>
          <w:rFonts w:eastAsiaTheme="minorHAnsi"/>
          <w:sz w:val="24"/>
          <w:szCs w:val="24"/>
          <w:lang w:eastAsia="en-US"/>
        </w:rPr>
        <w:t>, а</w:t>
      </w:r>
    </w:p>
    <w:p w:rsidR="00E26F7E" w:rsidRPr="001054D9" w:rsidRDefault="00E26F7E" w:rsidP="00E26F7E">
      <w:pPr>
        <w:adjustRightInd w:val="0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также данных</w:t>
      </w:r>
      <w:r w:rsidRPr="001054D9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позволяющих их </w:t>
      </w:r>
      <w:r w:rsidRPr="001054D9">
        <w:rPr>
          <w:rFonts w:eastAsiaTheme="minorHAnsi"/>
          <w:sz w:val="24"/>
          <w:szCs w:val="24"/>
          <w:lang w:eastAsia="en-US"/>
        </w:rPr>
        <w:t xml:space="preserve"> идентифицировать</w:t>
      </w:r>
    </w:p>
    <w:p w:rsidR="00E26F7E" w:rsidRDefault="00E26F7E" w:rsidP="00E26F7E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E26F7E" w:rsidRDefault="00E26F7E" w:rsidP="00E26F7E">
      <w:pPr>
        <w:spacing w:after="1" w:line="240" w:lineRule="atLeast"/>
        <w:ind w:firstLine="540"/>
        <w:jc w:val="both"/>
        <w:rPr>
          <w:sz w:val="24"/>
        </w:rPr>
      </w:pPr>
      <w:proofErr w:type="gramStart"/>
      <w:r w:rsidRPr="00FC4ABC">
        <w:rPr>
          <w:sz w:val="24"/>
          <w:szCs w:val="24"/>
        </w:rPr>
        <w:t xml:space="preserve">В соответствии </w:t>
      </w:r>
      <w:hyperlink r:id="rId6" w:history="1">
        <w:r w:rsidRPr="00FC4ABC">
          <w:rPr>
            <w:sz w:val="24"/>
          </w:rPr>
          <w:t>статьей 15.1</w:t>
        </w:r>
      </w:hyperlink>
      <w:r w:rsidRPr="00FC4ABC">
        <w:rPr>
          <w:sz w:val="24"/>
        </w:rPr>
        <w:t xml:space="preserve"> Федерального закона от 02.03.2007 N 25-ФЗ "О муниципальной службе в Российской</w:t>
      </w:r>
      <w:r>
        <w:rPr>
          <w:sz w:val="24"/>
        </w:rPr>
        <w:t xml:space="preserve"> Федерации", </w:t>
      </w:r>
      <w:r w:rsidRPr="00FC4ABC">
        <w:rPr>
          <w:sz w:val="24"/>
        </w:rPr>
        <w:t>Распоряжение</w:t>
      </w:r>
      <w:r>
        <w:rPr>
          <w:sz w:val="24"/>
        </w:rPr>
        <w:t>м</w:t>
      </w:r>
      <w:r w:rsidRPr="00FC4ABC">
        <w:rPr>
          <w:sz w:val="24"/>
        </w:rPr>
        <w:t xml:space="preserve"> Правитель</w:t>
      </w:r>
      <w:r>
        <w:rPr>
          <w:sz w:val="24"/>
        </w:rPr>
        <w:t>ства РФ от 28.12.2016 N 2867-р «</w:t>
      </w:r>
      <w:r w:rsidRPr="00FC4ABC">
        <w:rPr>
          <w:sz w:val="24"/>
        </w:rPr>
        <w:t>Об утверждении формы представления сведений о</w:t>
      </w:r>
      <w:r>
        <w:rPr>
          <w:sz w:val="24"/>
        </w:rPr>
        <w:t>б</w:t>
      </w:r>
      <w:r w:rsidRPr="00FC4ABC">
        <w:rPr>
          <w:sz w:val="24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proofErr w:type="gramEnd"/>
      <w:r w:rsidRPr="00FC4ABC">
        <w:rPr>
          <w:sz w:val="24"/>
        </w:rPr>
        <w:t xml:space="preserve"> муниципальной службы, размещались общедоступная информация, а также данные, позволяющие его идентифицироват</w:t>
      </w:r>
      <w:r>
        <w:rPr>
          <w:sz w:val="24"/>
        </w:rPr>
        <w:t>ь»,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1. Определить, что </w:t>
      </w:r>
      <w:r>
        <w:rPr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2. Установить, что </w:t>
      </w:r>
      <w:r>
        <w:rPr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Сведения об адресах сайтов и (или) страниц сайтов в информационно-телекоммуникационной сети "Интернет» </w:t>
      </w:r>
      <w:r w:rsidRPr="00FC4ABC">
        <w:rPr>
          <w:sz w:val="24"/>
          <w:szCs w:val="24"/>
        </w:rPr>
        <w:t xml:space="preserve">представляются по </w:t>
      </w:r>
      <w:hyperlink r:id="rId7" w:history="1">
        <w:r w:rsidRPr="00FC4ABC">
          <w:rPr>
            <w:sz w:val="24"/>
            <w:szCs w:val="24"/>
          </w:rPr>
          <w:t>форме</w:t>
        </w:r>
      </w:hyperlink>
      <w:r w:rsidRPr="00FC4ABC">
        <w:rPr>
          <w:sz w:val="24"/>
          <w:szCs w:val="24"/>
        </w:rPr>
        <w:t>, установленной Прав</w:t>
      </w:r>
      <w:r>
        <w:rPr>
          <w:sz w:val="24"/>
          <w:szCs w:val="24"/>
        </w:rPr>
        <w:t>ительством Российской Федерации (приложение № 1);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Возложить на </w:t>
      </w:r>
      <w:r>
        <w:rPr>
          <w:rFonts w:eastAsia="Calibri"/>
          <w:sz w:val="24"/>
          <w:szCs w:val="24"/>
          <w:lang w:eastAsia="en-US"/>
        </w:rPr>
        <w:t>должностное лицо</w:t>
      </w:r>
      <w:r w:rsidRPr="000779FE">
        <w:rPr>
          <w:rFonts w:eastAsia="Calibri"/>
          <w:sz w:val="24"/>
          <w:szCs w:val="24"/>
          <w:lang w:eastAsia="en-US"/>
        </w:rPr>
        <w:t xml:space="preserve"> кадровой службы администрации</w:t>
      </w:r>
      <w:r>
        <w:rPr>
          <w:rFonts w:eastAsia="Calibri"/>
          <w:sz w:val="24"/>
          <w:szCs w:val="24"/>
          <w:lang w:eastAsia="en-US"/>
        </w:rPr>
        <w:t xml:space="preserve"> МО «Рощинское городское поселение», ответственное </w:t>
      </w:r>
      <w:r w:rsidRPr="000779FE">
        <w:rPr>
          <w:rFonts w:eastAsia="Calibri"/>
          <w:sz w:val="24"/>
          <w:szCs w:val="24"/>
          <w:lang w:eastAsia="en-US"/>
        </w:rPr>
        <w:t xml:space="preserve">  за работу по профилактике коррупционных и иных правонарушений</w:t>
      </w:r>
      <w:r>
        <w:rPr>
          <w:rFonts w:eastAsia="Calibri"/>
          <w:sz w:val="24"/>
          <w:szCs w:val="24"/>
          <w:lang w:eastAsia="en-US"/>
        </w:rPr>
        <w:t xml:space="preserve"> Усачеву Е.А. обязанность по приему</w:t>
      </w:r>
      <w:r w:rsidRPr="00077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"Интернет",  осуществление  обработки общедоступной информации, размещенной претендентами на замещение должности муниципальной службы и муниципальными </w:t>
      </w:r>
      <w:r>
        <w:rPr>
          <w:sz w:val="24"/>
          <w:szCs w:val="24"/>
        </w:rPr>
        <w:lastRenderedPageBreak/>
        <w:t>служащими в информационно-телекоммуникационной сети "Интернет", а также проверку достоверности</w:t>
      </w:r>
      <w:proofErr w:type="gramEnd"/>
      <w:r>
        <w:rPr>
          <w:sz w:val="24"/>
          <w:szCs w:val="24"/>
        </w:rPr>
        <w:t xml:space="preserve"> и полноты  предоставленных сведений;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Распоряжение довести до сведения муниципальных служащих</w:t>
      </w:r>
      <w:r w:rsidRPr="000779F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МО «Рощинское городское поселение», обеспечить предоставление муниципальными служащими </w:t>
      </w:r>
      <w:r>
        <w:rPr>
          <w:sz w:val="24"/>
          <w:szCs w:val="24"/>
        </w:rPr>
        <w:t xml:space="preserve">сведений об адресах сайтов и (или) страниц сайтов в информационно-телекоммуникационной сети "Интернет" </w:t>
      </w:r>
      <w:r>
        <w:rPr>
          <w:rFonts w:eastAsia="Calibri"/>
          <w:sz w:val="24"/>
          <w:szCs w:val="24"/>
          <w:lang w:eastAsia="en-US"/>
        </w:rPr>
        <w:t xml:space="preserve">по установленной форме, </w:t>
      </w:r>
      <w:r>
        <w:rPr>
          <w:sz w:val="24"/>
          <w:szCs w:val="24"/>
        </w:rPr>
        <w:t>в срок до 01.04.2017 г.;</w:t>
      </w:r>
    </w:p>
    <w:p w:rsidR="00E26F7E" w:rsidRDefault="00E26F7E" w:rsidP="00E26F7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возложить на заместителя главы администрации  </w:t>
      </w:r>
      <w:r>
        <w:rPr>
          <w:rFonts w:eastAsia="Calibri"/>
          <w:sz w:val="24"/>
          <w:szCs w:val="24"/>
          <w:lang w:eastAsia="en-US"/>
        </w:rPr>
        <w:t>МО «Рощинское городское поселение»</w:t>
      </w:r>
      <w:r>
        <w:rPr>
          <w:sz w:val="24"/>
          <w:szCs w:val="24"/>
        </w:rPr>
        <w:t xml:space="preserve">  О.К. Зазову.</w:t>
      </w:r>
    </w:p>
    <w:p w:rsidR="00E26F7E" w:rsidRPr="00FC4ABC" w:rsidRDefault="00E26F7E" w:rsidP="00E26F7E">
      <w:pPr>
        <w:adjustRightInd w:val="0"/>
        <w:ind w:firstLine="540"/>
        <w:jc w:val="both"/>
        <w:rPr>
          <w:sz w:val="24"/>
          <w:szCs w:val="24"/>
        </w:rPr>
      </w:pPr>
    </w:p>
    <w:p w:rsidR="00E26F7E" w:rsidRDefault="00E26F7E" w:rsidP="00E26F7E">
      <w:pPr>
        <w:spacing w:after="1" w:line="240" w:lineRule="atLeast"/>
        <w:ind w:left="900"/>
        <w:jc w:val="both"/>
        <w:rPr>
          <w:sz w:val="24"/>
        </w:rPr>
      </w:pPr>
    </w:p>
    <w:p w:rsidR="00E26F7E" w:rsidRDefault="00E26F7E" w:rsidP="00E26F7E">
      <w:pPr>
        <w:spacing w:after="1" w:line="240" w:lineRule="atLeast"/>
      </w:pPr>
      <w:r>
        <w:rPr>
          <w:sz w:val="24"/>
        </w:rPr>
        <w:br/>
      </w:r>
    </w:p>
    <w:p w:rsidR="00E26F7E" w:rsidRDefault="00E26F7E" w:rsidP="00E26F7E">
      <w:pPr>
        <w:spacing w:after="1" w:line="240" w:lineRule="atLeast"/>
      </w:pPr>
    </w:p>
    <w:p w:rsidR="00E26F7E" w:rsidRDefault="00E26F7E" w:rsidP="00E26F7E">
      <w:pPr>
        <w:spacing w:after="1" w:line="240" w:lineRule="atLeast"/>
      </w:pPr>
    </w:p>
    <w:p w:rsidR="00E26F7E" w:rsidRPr="00FC4ABC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  <w:r w:rsidRPr="00FC4ABC">
        <w:rPr>
          <w:sz w:val="24"/>
          <w:szCs w:val="24"/>
        </w:rPr>
        <w:t>Глава администрации</w:t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</w:r>
      <w:r w:rsidRPr="00FC4AB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</w:t>
      </w:r>
      <w:r w:rsidRPr="00FC4ABC">
        <w:rPr>
          <w:sz w:val="24"/>
          <w:szCs w:val="24"/>
        </w:rPr>
        <w:t xml:space="preserve">В.Г.  Савинов </w:t>
      </w: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jc w:val="both"/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rPr>
          <w:sz w:val="24"/>
          <w:szCs w:val="24"/>
        </w:rPr>
      </w:pPr>
    </w:p>
    <w:p w:rsidR="00E26F7E" w:rsidRDefault="00E26F7E" w:rsidP="00E26F7E">
      <w:pPr>
        <w:tabs>
          <w:tab w:val="left" w:pos="1080"/>
        </w:tabs>
        <w:rPr>
          <w:sz w:val="24"/>
          <w:szCs w:val="24"/>
        </w:rPr>
      </w:pPr>
    </w:p>
    <w:p w:rsidR="00E26F7E" w:rsidRPr="00FC4ABC" w:rsidRDefault="00E26F7E" w:rsidP="00E26F7E">
      <w:pPr>
        <w:tabs>
          <w:tab w:val="left" w:pos="1080"/>
        </w:tabs>
        <w:rPr>
          <w:sz w:val="24"/>
          <w:szCs w:val="24"/>
        </w:rPr>
      </w:pPr>
    </w:p>
    <w:p w:rsidR="00E26F7E" w:rsidRPr="005F653F" w:rsidRDefault="00E26F7E" w:rsidP="00E26F7E">
      <w:pPr>
        <w:adjustRightInd w:val="0"/>
        <w:jc w:val="center"/>
        <w:rPr>
          <w:sz w:val="24"/>
          <w:szCs w:val="24"/>
        </w:rPr>
      </w:pPr>
      <w:r w:rsidRPr="005F653F">
        <w:rPr>
          <w:sz w:val="24"/>
          <w:szCs w:val="24"/>
        </w:rPr>
        <w:lastRenderedPageBreak/>
        <w:t>ФОРМА</w:t>
      </w:r>
    </w:p>
    <w:p w:rsidR="00E26F7E" w:rsidRDefault="00E26F7E" w:rsidP="00E26F7E">
      <w:pPr>
        <w:adjustRightInd w:val="0"/>
        <w:jc w:val="center"/>
        <w:rPr>
          <w:sz w:val="24"/>
          <w:szCs w:val="24"/>
        </w:rPr>
      </w:pPr>
      <w:r w:rsidRPr="005F653F">
        <w:rPr>
          <w:sz w:val="24"/>
          <w:szCs w:val="24"/>
        </w:rPr>
        <w:t>представления сведений об адресах сайтов и (или) страниц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сайтов в информационно-телекоммуникационной сети "Интернет",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на которых государственным гражданским служащим или муниципальным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служащим, гражданином Российской Федерации, претендующим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на замещение должности государственной гражданской службы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Российской Федерации или муниципальной службы, размещались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общедоступная информация, а также данные,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позволяющие его идентифицировать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Я, ________________________________________________________________________</w:t>
      </w:r>
    </w:p>
    <w:p w:rsidR="00E26F7E" w:rsidRPr="005F653F" w:rsidRDefault="00E26F7E" w:rsidP="00E26F7E">
      <w:pPr>
        <w:adjustRightInd w:val="0"/>
        <w:jc w:val="both"/>
        <w:rPr>
          <w:sz w:val="22"/>
          <w:szCs w:val="22"/>
        </w:rPr>
      </w:pPr>
      <w:r w:rsidRPr="005F653F">
        <w:rPr>
          <w:sz w:val="24"/>
          <w:szCs w:val="24"/>
        </w:rPr>
        <w:t xml:space="preserve">                    </w:t>
      </w:r>
      <w:proofErr w:type="gramStart"/>
      <w:r w:rsidRPr="005F653F">
        <w:rPr>
          <w:sz w:val="24"/>
          <w:szCs w:val="24"/>
        </w:rPr>
        <w:t>(</w:t>
      </w:r>
      <w:r w:rsidRPr="005F653F">
        <w:rPr>
          <w:sz w:val="22"/>
          <w:szCs w:val="22"/>
        </w:rPr>
        <w:t>фамилия, имя, отчество, дата рождения,</w:t>
      </w:r>
      <w:proofErr w:type="gramEnd"/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___________________________________________________________________________</w:t>
      </w:r>
    </w:p>
    <w:p w:rsidR="00E26F7E" w:rsidRPr="005F653F" w:rsidRDefault="00E26F7E" w:rsidP="00E26F7E">
      <w:pPr>
        <w:adjustRightInd w:val="0"/>
        <w:jc w:val="both"/>
        <w:rPr>
          <w:sz w:val="22"/>
          <w:szCs w:val="22"/>
        </w:rPr>
      </w:pPr>
      <w:r w:rsidRPr="005F653F">
        <w:rPr>
          <w:sz w:val="22"/>
          <w:szCs w:val="22"/>
        </w:rPr>
        <w:t>серия и номер паспорта, дата выдачи и орган, выдавший паспорт,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__________________________________________________________________________,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должность, замещаемая государственным гражданским служащим или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муниципальным служащим, или должность, на замещение которой претендует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>гражданин Российской Федерации)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 xml:space="preserve">сообщаю  о  размещении  мною  за  </w:t>
      </w:r>
      <w:r>
        <w:rPr>
          <w:sz w:val="24"/>
          <w:szCs w:val="24"/>
        </w:rPr>
        <w:t>отчетный  период с 02 мая 2016 г. по 02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мая   2017 </w:t>
      </w:r>
      <w:r w:rsidRPr="005F653F">
        <w:rPr>
          <w:sz w:val="24"/>
          <w:szCs w:val="24"/>
        </w:rPr>
        <w:t>г.  в  информационно-телекоммуникационной  сети  "Интернет"</w:t>
      </w:r>
      <w:r>
        <w:rPr>
          <w:sz w:val="24"/>
          <w:szCs w:val="24"/>
        </w:rPr>
        <w:t xml:space="preserve"> </w:t>
      </w:r>
      <w:r w:rsidRPr="005F653F">
        <w:rPr>
          <w:sz w:val="24"/>
          <w:szCs w:val="24"/>
        </w:rPr>
        <w:t xml:space="preserve">общедоступной   информации   </w:t>
      </w:r>
      <w:hyperlink w:anchor="Par45" w:history="1">
        <w:r w:rsidRPr="005F653F">
          <w:rPr>
            <w:sz w:val="24"/>
            <w:szCs w:val="24"/>
          </w:rPr>
          <w:t>&lt;1&gt;</w:t>
        </w:r>
      </w:hyperlink>
      <w:r w:rsidRPr="005F653F">
        <w:rPr>
          <w:sz w:val="24"/>
          <w:szCs w:val="24"/>
        </w:rPr>
        <w:t>,   а   также   данных,   позволяющих  меня идентифицировать: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jc w:val="center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jc w:val="center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 xml:space="preserve">Адрес сайта </w:t>
            </w:r>
            <w:hyperlink w:anchor="Par46" w:history="1">
              <w:r w:rsidRPr="005F653F">
                <w:rPr>
                  <w:sz w:val="24"/>
                  <w:szCs w:val="24"/>
                </w:rPr>
                <w:t>&lt;2&gt;</w:t>
              </w:r>
            </w:hyperlink>
            <w:r w:rsidRPr="005F653F">
              <w:rPr>
                <w:sz w:val="24"/>
                <w:szCs w:val="24"/>
              </w:rPr>
              <w:t xml:space="preserve"> и (или) страницы сайта </w:t>
            </w:r>
            <w:hyperlink w:anchor="Par47" w:history="1">
              <w:r w:rsidRPr="005F653F">
                <w:rPr>
                  <w:sz w:val="24"/>
                  <w:szCs w:val="24"/>
                </w:rPr>
                <w:t>&lt;3&gt;</w:t>
              </w:r>
            </w:hyperlink>
            <w:r w:rsidRPr="005F653F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</w:p>
        </w:tc>
      </w:tr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</w:p>
        </w:tc>
      </w:tr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  <w:r w:rsidRPr="005F653F">
              <w:rPr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</w:p>
        </w:tc>
      </w:tr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</w:p>
        </w:tc>
      </w:tr>
      <w:tr w:rsidR="00E26F7E" w:rsidRPr="005F653F" w:rsidTr="00030F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E" w:rsidRPr="005F653F" w:rsidRDefault="00E26F7E" w:rsidP="00030F9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26F7E" w:rsidRDefault="00E26F7E" w:rsidP="00E26F7E">
      <w:pPr>
        <w:adjustRightInd w:val="0"/>
        <w:jc w:val="both"/>
        <w:rPr>
          <w:sz w:val="24"/>
          <w:szCs w:val="24"/>
        </w:rPr>
      </w:pP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Достоверность настоящих сведений подтверждаю.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"02 " мая  2017</w:t>
      </w:r>
      <w:r w:rsidRPr="005F653F">
        <w:rPr>
          <w:sz w:val="24"/>
          <w:szCs w:val="24"/>
        </w:rPr>
        <w:t xml:space="preserve"> г.   _________________________________________________</w:t>
      </w:r>
    </w:p>
    <w:p w:rsidR="00E26F7E" w:rsidRPr="005F653F" w:rsidRDefault="00E26F7E" w:rsidP="00E26F7E">
      <w:pPr>
        <w:adjustRightInd w:val="0"/>
        <w:jc w:val="both"/>
        <w:rPr>
          <w:sz w:val="22"/>
          <w:szCs w:val="22"/>
        </w:rPr>
      </w:pPr>
      <w:r w:rsidRPr="005F653F">
        <w:rPr>
          <w:sz w:val="24"/>
          <w:szCs w:val="24"/>
        </w:rPr>
        <w:t xml:space="preserve">                           (</w:t>
      </w:r>
      <w:r w:rsidRPr="005F653F">
        <w:rPr>
          <w:sz w:val="22"/>
          <w:szCs w:val="22"/>
        </w:rPr>
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>________________________________________________________________________</w:t>
      </w:r>
    </w:p>
    <w:p w:rsidR="00E26F7E" w:rsidRPr="005F653F" w:rsidRDefault="00E26F7E" w:rsidP="00E26F7E">
      <w:pPr>
        <w:adjustRightInd w:val="0"/>
        <w:jc w:val="both"/>
        <w:rPr>
          <w:sz w:val="24"/>
          <w:szCs w:val="24"/>
        </w:rPr>
      </w:pPr>
      <w:r w:rsidRPr="005F653F">
        <w:rPr>
          <w:sz w:val="24"/>
          <w:szCs w:val="24"/>
        </w:rPr>
        <w:t xml:space="preserve">               (Ф.И.О. и подпись лица, принявшего сведения)</w:t>
      </w:r>
    </w:p>
    <w:p w:rsidR="00E26F7E" w:rsidRPr="005F653F" w:rsidRDefault="00E26F7E" w:rsidP="00E26F7E">
      <w:pPr>
        <w:adjustRightInd w:val="0"/>
        <w:ind w:firstLine="540"/>
        <w:jc w:val="both"/>
        <w:rPr>
          <w:sz w:val="22"/>
          <w:szCs w:val="22"/>
        </w:rPr>
      </w:pPr>
      <w:bookmarkStart w:id="0" w:name="Par45"/>
      <w:bookmarkEnd w:id="0"/>
      <w:r w:rsidRPr="005F653F">
        <w:rPr>
          <w:sz w:val="24"/>
          <w:szCs w:val="24"/>
        </w:rPr>
        <w:t>&lt;</w:t>
      </w:r>
      <w:r w:rsidRPr="005F653F">
        <w:rPr>
          <w:sz w:val="22"/>
          <w:szCs w:val="22"/>
        </w:rPr>
        <w:t>1</w:t>
      </w:r>
      <w:proofErr w:type="gramStart"/>
      <w:r w:rsidRPr="005F653F">
        <w:rPr>
          <w:sz w:val="22"/>
          <w:szCs w:val="22"/>
        </w:rPr>
        <w:t>&gt; В</w:t>
      </w:r>
      <w:proofErr w:type="gramEnd"/>
      <w:r w:rsidRPr="005F653F">
        <w:rPr>
          <w:sz w:val="22"/>
          <w:szCs w:val="22"/>
        </w:rPr>
        <w:t xml:space="preserve"> соответствии с </w:t>
      </w:r>
      <w:hyperlink r:id="rId8" w:history="1">
        <w:r w:rsidRPr="005F653F">
          <w:rPr>
            <w:sz w:val="22"/>
            <w:szCs w:val="22"/>
          </w:rPr>
          <w:t>частью 1 статьи 7</w:t>
        </w:r>
      </w:hyperlink>
      <w:r w:rsidRPr="005F653F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26F7E" w:rsidRPr="005F653F" w:rsidRDefault="00E26F7E" w:rsidP="00E26F7E">
      <w:pPr>
        <w:adjustRightInd w:val="0"/>
        <w:ind w:firstLine="540"/>
        <w:jc w:val="both"/>
        <w:rPr>
          <w:sz w:val="22"/>
          <w:szCs w:val="22"/>
        </w:rPr>
      </w:pPr>
      <w:bookmarkStart w:id="1" w:name="Par46"/>
      <w:bookmarkEnd w:id="1"/>
      <w:r w:rsidRPr="005F653F">
        <w:rPr>
          <w:sz w:val="22"/>
          <w:szCs w:val="22"/>
        </w:rPr>
        <w:t>&lt;2</w:t>
      </w:r>
      <w:proofErr w:type="gramStart"/>
      <w:r w:rsidRPr="005F653F">
        <w:rPr>
          <w:sz w:val="22"/>
          <w:szCs w:val="22"/>
        </w:rPr>
        <w:t>&gt; В</w:t>
      </w:r>
      <w:proofErr w:type="gramEnd"/>
      <w:r w:rsidRPr="005F653F">
        <w:rPr>
          <w:sz w:val="22"/>
          <w:szCs w:val="22"/>
        </w:rPr>
        <w:t xml:space="preserve"> соответствии с </w:t>
      </w:r>
      <w:hyperlink r:id="rId9" w:history="1">
        <w:r w:rsidRPr="005F653F">
          <w:rPr>
            <w:sz w:val="22"/>
            <w:szCs w:val="22"/>
          </w:rPr>
          <w:t>пунктом 13 статьи 2</w:t>
        </w:r>
      </w:hyperlink>
      <w:r w:rsidRPr="005F653F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26F7E" w:rsidRPr="004C478A" w:rsidRDefault="00E26F7E" w:rsidP="00E26F7E">
      <w:pPr>
        <w:adjustRightInd w:val="0"/>
        <w:ind w:firstLine="540"/>
        <w:jc w:val="both"/>
        <w:rPr>
          <w:sz w:val="22"/>
          <w:szCs w:val="22"/>
        </w:rPr>
      </w:pPr>
      <w:bookmarkStart w:id="2" w:name="Par47"/>
      <w:bookmarkEnd w:id="2"/>
      <w:r w:rsidRPr="005F653F">
        <w:rPr>
          <w:sz w:val="22"/>
          <w:szCs w:val="22"/>
        </w:rPr>
        <w:t>&lt;3</w:t>
      </w:r>
      <w:proofErr w:type="gramStart"/>
      <w:r w:rsidRPr="005F653F">
        <w:rPr>
          <w:sz w:val="22"/>
          <w:szCs w:val="22"/>
        </w:rPr>
        <w:t>&gt; В</w:t>
      </w:r>
      <w:proofErr w:type="gramEnd"/>
      <w:r w:rsidRPr="005F653F">
        <w:rPr>
          <w:sz w:val="22"/>
          <w:szCs w:val="22"/>
        </w:rPr>
        <w:t xml:space="preserve"> соответствии с </w:t>
      </w:r>
      <w:hyperlink r:id="rId10" w:history="1">
        <w:r w:rsidRPr="005F653F">
          <w:rPr>
            <w:sz w:val="22"/>
            <w:szCs w:val="22"/>
          </w:rPr>
          <w:t>пунктом 14 статьи 2</w:t>
        </w:r>
      </w:hyperlink>
      <w:r w:rsidRPr="005F653F">
        <w:rPr>
          <w:sz w:val="22"/>
          <w:szCs w:val="22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E5035" w:rsidRDefault="00CE5035">
      <w:bookmarkStart w:id="3" w:name="_GoBack"/>
      <w:bookmarkEnd w:id="3"/>
    </w:p>
    <w:sectPr w:rsidR="00C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1"/>
    <w:rsid w:val="00CE5035"/>
    <w:rsid w:val="00DE2B31"/>
    <w:rsid w:val="00E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302F9DDED132B8D6AD586F9DAC4CF1AAF3B89F45556B4037D8E7D6223086DE97D211A85B30F9o9F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FE7DDD869167385A68D8182B844FFFB450A96CBE390F0201A2A5EB3A1F58D8959DCCB390DC3AERAv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2008200210B9DD4744ABA7280E9EA2CD2272ECE1EC9DFCFA6EB4AD8A3A86DBB6CAD0B6CE8CD04Z8r0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283302F9DDED132B8D6AD586F9DAC4CF1AAF3B89F45556B4037D8E7D6223086DE97D2o1F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302F9DDED132B8D6AD586F9DAC4CF1AAF3B89F45556B4037D8E7D6223086DE97D213oA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2017-10-24T14:03:00Z</dcterms:created>
  <dcterms:modified xsi:type="dcterms:W3CDTF">2017-10-24T14:04:00Z</dcterms:modified>
</cp:coreProperties>
</file>